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219D0EC2" w:rsidR="002F176B" w:rsidRPr="00A475B1" w:rsidRDefault="00A475B1" w:rsidP="003033FD">
      <w:pPr>
        <w:spacing w:after="0" w:line="240" w:lineRule="auto"/>
        <w:jc w:val="both"/>
        <w:rPr>
          <w:rFonts w:ascii="Verdana" w:hAnsi="Verdana"/>
          <w:color w:val="000000"/>
          <w:sz w:val="20"/>
          <w:szCs w:val="20"/>
        </w:rPr>
      </w:pPr>
      <w:r w:rsidRPr="00A475B1">
        <w:rPr>
          <w:rFonts w:ascii="Verdana" w:hAnsi="Verdana"/>
          <w:color w:val="000000"/>
          <w:sz w:val="20"/>
          <w:szCs w:val="20"/>
        </w:rPr>
        <w:t>Emitir concepto oficial del Viceministerio de Turismo, a través del cual se hace constar, si la nación está desarrollando un proyecto turístico en determinado sector costero con el fin de que sirva de elemento de análisis a otras entidades del Estado para otorgar licencias, permisos o concesiones.  </w:t>
      </w:r>
    </w:p>
    <w:p w14:paraId="214BEED6" w14:textId="77777777" w:rsidR="00A475B1" w:rsidRPr="00666AB9" w:rsidRDefault="00A475B1"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tbl>
      <w:tblPr>
        <w:tblW w:w="5000" w:type="pct"/>
        <w:tblCellSpacing w:w="0" w:type="dxa"/>
        <w:tblCellMar>
          <w:left w:w="0" w:type="dxa"/>
          <w:right w:w="0" w:type="dxa"/>
        </w:tblCellMar>
        <w:tblLook w:val="04A0" w:firstRow="1" w:lastRow="0" w:firstColumn="1" w:lastColumn="0" w:noHBand="0" w:noVBand="1"/>
      </w:tblPr>
      <w:tblGrid>
        <w:gridCol w:w="75"/>
        <w:gridCol w:w="10725"/>
      </w:tblGrid>
      <w:tr w:rsidR="00A475B1" w:rsidRPr="00A475B1" w14:paraId="21476F2F" w14:textId="77777777" w:rsidTr="00A475B1">
        <w:trPr>
          <w:tblCellSpacing w:w="0" w:type="dxa"/>
        </w:trPr>
        <w:tc>
          <w:tcPr>
            <w:tcW w:w="75" w:type="dxa"/>
            <w:hideMark/>
          </w:tcPr>
          <w:p w14:paraId="6253B4B9" w14:textId="2AD349DD" w:rsidR="00A475B1" w:rsidRPr="00A475B1" w:rsidRDefault="00A475B1" w:rsidP="00A475B1">
            <w:pPr>
              <w:spacing w:after="0" w:line="240" w:lineRule="auto"/>
              <w:rPr>
                <w:rFonts w:ascii="Arial" w:eastAsia="Times New Roman" w:hAnsi="Arial" w:cs="Arial"/>
                <w:sz w:val="24"/>
                <w:szCs w:val="24"/>
                <w:lang w:eastAsia="es-CO"/>
              </w:rPr>
            </w:pPr>
            <w:r w:rsidRPr="00A475B1">
              <w:rPr>
                <w:rFonts w:ascii="Arial" w:eastAsia="Times New Roman" w:hAnsi="Arial" w:cs="Arial"/>
                <w:noProof/>
                <w:sz w:val="24"/>
                <w:szCs w:val="24"/>
                <w:lang w:eastAsia="es-CO"/>
              </w:rPr>
              <w:drawing>
                <wp:inline distT="0" distB="0" distL="0" distR="0" wp14:anchorId="5C5FCD4C" wp14:editId="74C453E4">
                  <wp:extent cx="6985" cy="6985"/>
                  <wp:effectExtent l="0" t="0" r="0" b="0"/>
                  <wp:docPr id="1" name="Imagen 1"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stioncalidad.mincit.gov.co/IsolucionCalidad/g/vacio1x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hideMark/>
          </w:tcPr>
          <w:p w14:paraId="40490E6D" w14:textId="77777777" w:rsidR="00A475B1" w:rsidRPr="00A475B1" w:rsidRDefault="00A475B1" w:rsidP="00A475B1">
            <w:pPr>
              <w:spacing w:after="0" w:line="240" w:lineRule="auto"/>
              <w:rPr>
                <w:rFonts w:ascii="Verdana" w:eastAsia="Times New Roman" w:hAnsi="Verdana" w:cs="Arial"/>
                <w:sz w:val="20"/>
                <w:szCs w:val="20"/>
                <w:lang w:eastAsia="es-CO"/>
              </w:rPr>
            </w:pPr>
            <w:r w:rsidRPr="00A475B1">
              <w:rPr>
                <w:rFonts w:ascii="Verdana" w:eastAsia="Times New Roman" w:hAnsi="Verdana" w:cs="Arial"/>
                <w:sz w:val="20"/>
                <w:szCs w:val="20"/>
                <w:lang w:eastAsia="es-CO"/>
              </w:rPr>
              <w:br/>
              <w:t xml:space="preserve">Aplica a las solicitudes que realicen DIMAR, ANI y Cormagdalena. Inicia con la solicitud de la concepto y finaliza con la emisión y entrega </w:t>
            </w:r>
            <w:proofErr w:type="gramStart"/>
            <w:r w:rsidRPr="00A475B1">
              <w:rPr>
                <w:rFonts w:ascii="Verdana" w:eastAsia="Times New Roman" w:hAnsi="Verdana" w:cs="Arial"/>
                <w:sz w:val="20"/>
                <w:szCs w:val="20"/>
                <w:lang w:eastAsia="es-CO"/>
              </w:rPr>
              <w:t>del mismo</w:t>
            </w:r>
            <w:proofErr w:type="gramEnd"/>
            <w:r w:rsidRPr="00A475B1">
              <w:rPr>
                <w:rFonts w:ascii="Verdana" w:eastAsia="Times New Roman" w:hAnsi="Verdana" w:cs="Arial"/>
                <w:sz w:val="20"/>
                <w:szCs w:val="20"/>
                <w:lang w:eastAsia="es-CO"/>
              </w:rPr>
              <w:t>.  </w:t>
            </w:r>
          </w:p>
          <w:p w14:paraId="4DBB30AE" w14:textId="77777777" w:rsidR="00A475B1" w:rsidRPr="00A475B1" w:rsidRDefault="00A475B1" w:rsidP="00A475B1">
            <w:pPr>
              <w:spacing w:after="0" w:line="240" w:lineRule="auto"/>
              <w:rPr>
                <w:rFonts w:ascii="Arial" w:eastAsia="Times New Roman" w:hAnsi="Arial" w:cs="Arial"/>
                <w:sz w:val="24"/>
                <w:szCs w:val="24"/>
                <w:lang w:eastAsia="es-CO"/>
              </w:rPr>
            </w:pPr>
          </w:p>
        </w:tc>
      </w:tr>
    </w:tbl>
    <w:p w14:paraId="2B42DE8E" w14:textId="77777777" w:rsidR="001C6CBA" w:rsidRPr="00666AB9" w:rsidRDefault="001C6CBA"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Pr="00666AB9" w:rsidRDefault="003033FD" w:rsidP="003033FD">
      <w:pPr>
        <w:spacing w:after="0" w:line="240" w:lineRule="auto"/>
        <w:jc w:val="both"/>
        <w:rPr>
          <w:rFonts w:ascii="Verdana" w:hAnsi="Verdana" w:cs="Arial"/>
          <w:b/>
          <w:sz w:val="20"/>
          <w:szCs w:val="20"/>
        </w:rPr>
      </w:pPr>
    </w:p>
    <w:p w14:paraId="131F863A" w14:textId="3D41DDF6" w:rsidR="00A475B1" w:rsidRPr="00A475B1" w:rsidRDefault="00A475B1" w:rsidP="00A475B1">
      <w:pPr>
        <w:spacing w:after="0" w:line="240" w:lineRule="auto"/>
        <w:jc w:val="both"/>
        <w:rPr>
          <w:rFonts w:ascii="Verdana" w:hAnsi="Verdana" w:cs="Arial"/>
          <w:sz w:val="20"/>
          <w:szCs w:val="20"/>
        </w:rPr>
      </w:pPr>
      <w:r w:rsidRPr="00A475B1">
        <w:rPr>
          <w:rFonts w:ascii="Verdana" w:hAnsi="Verdana" w:cs="Arial"/>
          <w:sz w:val="20"/>
          <w:szCs w:val="20"/>
        </w:rPr>
        <w:t xml:space="preserve">CONCEPTO TÉCNICO: </w:t>
      </w:r>
      <w:r w:rsidRPr="00A475B1">
        <w:rPr>
          <w:rFonts w:ascii="Verdana" w:hAnsi="Verdana" w:cs="Arial"/>
          <w:color w:val="333333"/>
          <w:sz w:val="20"/>
          <w:szCs w:val="20"/>
        </w:rPr>
        <w:t>Es la comunicación donde la dependencia responsable del tema del proyecto da un concepto favorable para expedir la exención tributaria.</w:t>
      </w:r>
    </w:p>
    <w:p w14:paraId="3B6D189E" w14:textId="77777777" w:rsidR="00A475B1" w:rsidRPr="00A475B1" w:rsidRDefault="00A475B1" w:rsidP="00A475B1">
      <w:pPr>
        <w:spacing w:after="0" w:line="240" w:lineRule="auto"/>
        <w:jc w:val="both"/>
        <w:rPr>
          <w:rFonts w:ascii="Verdana" w:hAnsi="Verdana" w:cs="Arial"/>
          <w:sz w:val="20"/>
          <w:szCs w:val="20"/>
        </w:rPr>
      </w:pPr>
    </w:p>
    <w:p w14:paraId="63562C0E" w14:textId="55972C5D" w:rsidR="00A475B1" w:rsidRPr="00A475B1" w:rsidRDefault="00A475B1" w:rsidP="00A475B1">
      <w:pPr>
        <w:spacing w:after="0" w:line="240" w:lineRule="auto"/>
        <w:jc w:val="both"/>
        <w:rPr>
          <w:rFonts w:ascii="Verdana" w:hAnsi="Verdana" w:cs="Arial"/>
          <w:sz w:val="20"/>
          <w:szCs w:val="20"/>
        </w:rPr>
      </w:pPr>
      <w:r w:rsidRPr="00A475B1">
        <w:rPr>
          <w:rFonts w:ascii="Verdana" w:hAnsi="Verdana" w:cs="Arial"/>
          <w:sz w:val="20"/>
          <w:szCs w:val="20"/>
        </w:rPr>
        <w:t xml:space="preserve">DESCRIPCIÓN GENERAL DEL PROYECTO: </w:t>
      </w:r>
      <w:r w:rsidRPr="00A475B1">
        <w:rPr>
          <w:rFonts w:ascii="Verdana" w:hAnsi="Verdana" w:cs="Arial"/>
          <w:color w:val="333333"/>
          <w:sz w:val="20"/>
          <w:szCs w:val="20"/>
        </w:rPr>
        <w:t>Documento resumen del proyecto elaborado por el solicitante, es requisito para la concesión.</w:t>
      </w:r>
    </w:p>
    <w:p w14:paraId="7BE4F9F0" w14:textId="77777777" w:rsidR="00A475B1" w:rsidRPr="00A475B1" w:rsidRDefault="00A475B1" w:rsidP="00A475B1">
      <w:pPr>
        <w:spacing w:after="0" w:line="240" w:lineRule="auto"/>
        <w:jc w:val="both"/>
        <w:rPr>
          <w:rFonts w:ascii="Verdana" w:hAnsi="Verdana" w:cs="Arial"/>
          <w:sz w:val="20"/>
          <w:szCs w:val="20"/>
        </w:rPr>
      </w:pPr>
    </w:p>
    <w:p w14:paraId="1A5558C3" w14:textId="5074F130" w:rsidR="00A475B1" w:rsidRPr="00A475B1" w:rsidRDefault="00A475B1" w:rsidP="00A475B1">
      <w:pPr>
        <w:spacing w:after="0" w:line="240" w:lineRule="auto"/>
        <w:jc w:val="both"/>
        <w:rPr>
          <w:rFonts w:ascii="Verdana" w:hAnsi="Verdana" w:cs="Arial"/>
          <w:sz w:val="20"/>
          <w:szCs w:val="20"/>
        </w:rPr>
      </w:pPr>
      <w:r w:rsidRPr="00A475B1">
        <w:rPr>
          <w:rFonts w:ascii="Verdana" w:hAnsi="Verdana" w:cs="Arial"/>
          <w:sz w:val="20"/>
          <w:szCs w:val="20"/>
        </w:rPr>
        <w:t xml:space="preserve">MAPA DE LOCALIZACIÓN: </w:t>
      </w:r>
      <w:r w:rsidRPr="00A475B1">
        <w:rPr>
          <w:rFonts w:ascii="Verdana" w:hAnsi="Verdana" w:cs="Arial"/>
          <w:color w:val="333333"/>
          <w:sz w:val="20"/>
          <w:szCs w:val="20"/>
        </w:rPr>
        <w:t>Especificación geográfica del lugar del proyecto.</w:t>
      </w:r>
    </w:p>
    <w:p w14:paraId="573AEBF5" w14:textId="77777777" w:rsidR="00A475B1" w:rsidRPr="00A475B1" w:rsidRDefault="00A475B1" w:rsidP="00A475B1">
      <w:pPr>
        <w:spacing w:after="0" w:line="240" w:lineRule="auto"/>
        <w:jc w:val="both"/>
        <w:rPr>
          <w:rFonts w:ascii="Verdana" w:hAnsi="Verdana" w:cs="Arial"/>
          <w:sz w:val="20"/>
          <w:szCs w:val="20"/>
        </w:rPr>
      </w:pPr>
    </w:p>
    <w:p w14:paraId="66FD4D5D" w14:textId="2916CF7C" w:rsidR="00A22F3F" w:rsidRPr="00A475B1" w:rsidRDefault="00A475B1" w:rsidP="00A475B1">
      <w:pPr>
        <w:spacing w:after="0" w:line="240" w:lineRule="auto"/>
        <w:jc w:val="both"/>
        <w:rPr>
          <w:rFonts w:ascii="Verdana" w:hAnsi="Verdana" w:cs="Arial"/>
          <w:sz w:val="20"/>
          <w:szCs w:val="20"/>
        </w:rPr>
      </w:pPr>
      <w:r w:rsidRPr="00A475B1">
        <w:rPr>
          <w:rFonts w:ascii="Verdana" w:hAnsi="Verdana" w:cs="Arial"/>
          <w:sz w:val="20"/>
          <w:szCs w:val="20"/>
        </w:rPr>
        <w:t>PODER: D</w:t>
      </w:r>
      <w:r w:rsidRPr="00A475B1">
        <w:rPr>
          <w:rFonts w:ascii="Verdana" w:hAnsi="Verdana" w:cs="Arial"/>
          <w:color w:val="333333"/>
          <w:sz w:val="20"/>
          <w:szCs w:val="20"/>
        </w:rPr>
        <w:t>ocumento legal que le da facultad de representación a una firma o a un profesional del derecho para gestionar un asunto específico de una persona jurídica.</w:t>
      </w:r>
      <w:r w:rsidRPr="00A475B1">
        <w:rPr>
          <w:rFonts w:ascii="Verdana" w:hAnsi="Verdana" w:cs="Arial"/>
          <w:sz w:val="20"/>
          <w:szCs w:val="20"/>
        </w:rPr>
        <w:t xml:space="preserve">  </w:t>
      </w:r>
    </w:p>
    <w:p w14:paraId="235D99E4" w14:textId="77777777" w:rsidR="00A475B1" w:rsidRPr="00A475B1" w:rsidRDefault="00A475B1" w:rsidP="00A475B1">
      <w:pPr>
        <w:spacing w:after="0" w:line="240" w:lineRule="auto"/>
        <w:jc w:val="both"/>
        <w:rPr>
          <w:rFonts w:ascii="Verdana" w:hAnsi="Verdana" w:cs="Arial"/>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0B957161" w14:textId="18557A29" w:rsidR="00900199" w:rsidRDefault="00900199" w:rsidP="00900199">
      <w:pPr>
        <w:pStyle w:val="Prrafodelista"/>
        <w:numPr>
          <w:ilvl w:val="1"/>
          <w:numId w:val="11"/>
        </w:numPr>
        <w:spacing w:after="0" w:line="240" w:lineRule="auto"/>
        <w:rPr>
          <w:rFonts w:ascii="Verdana" w:hAnsi="Verdana" w:cs="Arial"/>
          <w:bCs/>
          <w:sz w:val="20"/>
          <w:szCs w:val="20"/>
          <w:lang w:val="es-MX"/>
        </w:rPr>
      </w:pPr>
      <w:r w:rsidRPr="00900199">
        <w:rPr>
          <w:rFonts w:ascii="Verdana" w:hAnsi="Verdana" w:cs="Arial"/>
          <w:b/>
          <w:bCs/>
          <w:sz w:val="20"/>
          <w:szCs w:val="20"/>
          <w:lang w:val="es-MX"/>
        </w:rPr>
        <w:t xml:space="preserve">NORMATIVIDAD </w:t>
      </w:r>
    </w:p>
    <w:p w14:paraId="223C2521" w14:textId="67646AAC" w:rsidR="00A475B1" w:rsidRDefault="00A475B1" w:rsidP="00A475B1">
      <w:pPr>
        <w:spacing w:after="0" w:line="240" w:lineRule="auto"/>
        <w:rPr>
          <w:rFonts w:ascii="Verdana" w:hAnsi="Verdana" w:cs="Arial"/>
          <w:bCs/>
          <w:sz w:val="20"/>
          <w:szCs w:val="20"/>
          <w:lang w:val="es-MX"/>
        </w:rPr>
      </w:pPr>
    </w:p>
    <w:p w14:paraId="125D410C" w14:textId="36523E16" w:rsidR="00A475B1" w:rsidRPr="00A475B1" w:rsidRDefault="00A475B1" w:rsidP="00A475B1">
      <w:pPr>
        <w:spacing w:after="0" w:line="240" w:lineRule="auto"/>
        <w:rPr>
          <w:rFonts w:ascii="Verdana" w:hAnsi="Verdana" w:cs="Arial"/>
          <w:bCs/>
          <w:sz w:val="20"/>
          <w:szCs w:val="20"/>
          <w:lang w:val="es-MX"/>
        </w:rPr>
      </w:pPr>
      <w:r w:rsidRPr="00A475B1">
        <w:rPr>
          <w:rFonts w:ascii="Verdana" w:hAnsi="Verdana"/>
          <w:color w:val="000000"/>
          <w:sz w:val="20"/>
          <w:szCs w:val="20"/>
        </w:rPr>
        <w:t>Ley 300 de 1996, Decreto 2324 de 1984, Ley 1ª de 1991 y su reglamentación, Resolución 0489 de 2015 MD-DIMAR-GLEMAR.</w:t>
      </w:r>
      <w:r w:rsidRPr="00A475B1">
        <w:rPr>
          <w:rFonts w:ascii="Verdana" w:hAnsi="Verdana"/>
          <w:color w:val="000000"/>
          <w:sz w:val="20"/>
          <w:szCs w:val="20"/>
        </w:rPr>
        <w:br/>
      </w:r>
      <w:r w:rsidRPr="00A475B1">
        <w:rPr>
          <w:rFonts w:ascii="Verdana" w:hAnsi="Verdana"/>
          <w:color w:val="000000"/>
          <w:sz w:val="20"/>
          <w:szCs w:val="20"/>
        </w:rPr>
        <w:br/>
      </w:r>
      <w:r w:rsidRPr="00A475B1">
        <w:rPr>
          <w:rFonts w:ascii="Verdana" w:hAnsi="Verdana"/>
          <w:b/>
          <w:bCs/>
          <w:color w:val="000000"/>
          <w:sz w:val="20"/>
          <w:szCs w:val="20"/>
        </w:rPr>
        <w:t>Requisitos para la emisión de la constancia</w:t>
      </w:r>
      <w:r w:rsidRPr="00A475B1">
        <w:rPr>
          <w:rFonts w:ascii="Verdana" w:hAnsi="Verdana"/>
          <w:color w:val="000000"/>
          <w:sz w:val="20"/>
          <w:szCs w:val="20"/>
        </w:rPr>
        <w:t>:</w:t>
      </w:r>
      <w:r w:rsidRPr="00A475B1">
        <w:rPr>
          <w:rFonts w:ascii="Verdana" w:hAnsi="Verdana"/>
          <w:color w:val="000000"/>
          <w:sz w:val="20"/>
          <w:szCs w:val="20"/>
        </w:rPr>
        <w:br/>
      </w:r>
      <w:r w:rsidRPr="00A475B1">
        <w:rPr>
          <w:rFonts w:ascii="Verdana" w:hAnsi="Verdana"/>
          <w:color w:val="000000"/>
          <w:sz w:val="20"/>
          <w:szCs w:val="20"/>
        </w:rPr>
        <w:br/>
        <w:t>Plano de localización a nivel macro con coordenadas magnas - sirgas del área solicitada.</w:t>
      </w:r>
      <w:r w:rsidRPr="00A475B1">
        <w:rPr>
          <w:rFonts w:ascii="Verdana" w:hAnsi="Verdana"/>
          <w:color w:val="000000"/>
          <w:sz w:val="20"/>
          <w:szCs w:val="20"/>
        </w:rPr>
        <w:br/>
      </w:r>
      <w:r w:rsidRPr="00A475B1">
        <w:rPr>
          <w:rFonts w:ascii="Verdana" w:hAnsi="Verdana"/>
          <w:color w:val="000000"/>
          <w:sz w:val="20"/>
          <w:szCs w:val="20"/>
        </w:rPr>
        <w:br/>
        <w:t>Descripción del proyecto detallado donde se va a realizar la concesión.</w:t>
      </w:r>
    </w:p>
    <w:p w14:paraId="3D93C2CE" w14:textId="77777777" w:rsidR="00900199" w:rsidRPr="00900199" w:rsidRDefault="00900199" w:rsidP="00900199">
      <w:pPr>
        <w:pStyle w:val="Prrafodelista"/>
        <w:spacing w:after="0" w:line="240" w:lineRule="auto"/>
        <w:rPr>
          <w:rFonts w:ascii="Verdana" w:hAnsi="Verdana" w:cs="Arial"/>
          <w:bCs/>
          <w:sz w:val="20"/>
          <w:szCs w:val="20"/>
          <w:lang w:val="es-MX"/>
        </w:rPr>
      </w:pPr>
    </w:p>
    <w:p w14:paraId="58536DD1" w14:textId="2CB2FEF7"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 xml:space="preserve">4.2.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7BA68D23" w:rsidR="00BB1B01" w:rsidRDefault="00207980" w:rsidP="002F28AF">
      <w:pPr>
        <w:spacing w:after="0" w:line="240" w:lineRule="auto"/>
        <w:ind w:firstLine="708"/>
        <w:jc w:val="center"/>
        <w:rPr>
          <w:rFonts w:ascii="Verdana" w:hAnsi="Verdana" w:cs="Arial"/>
          <w:bCs/>
          <w:sz w:val="16"/>
          <w:szCs w:val="16"/>
        </w:rPr>
      </w:pPr>
      <w:r>
        <w:rPr>
          <w:rFonts w:ascii="Verdana" w:hAnsi="Verdana" w:cs="Arial"/>
          <w:bCs/>
          <w:noProof/>
          <w:sz w:val="16"/>
          <w:szCs w:val="16"/>
        </w:rPr>
        <w:lastRenderedPageBreak/>
        <w:drawing>
          <wp:inline distT="0" distB="0" distL="0" distR="0" wp14:anchorId="3F817E83" wp14:editId="3F9079A3">
            <wp:extent cx="4921503" cy="4083260"/>
            <wp:effectExtent l="0" t="0" r="0" b="0"/>
            <wp:docPr id="7663314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31457" name="Imagen 766331457"/>
                    <pic:cNvPicPr/>
                  </pic:nvPicPr>
                  <pic:blipFill>
                    <a:blip r:embed="rId12">
                      <a:extLst>
                        <a:ext uri="{28A0092B-C50C-407E-A947-70E740481C1C}">
                          <a14:useLocalDpi xmlns:a14="http://schemas.microsoft.com/office/drawing/2010/main" val="0"/>
                        </a:ext>
                      </a:extLst>
                    </a:blip>
                    <a:stretch>
                      <a:fillRect/>
                    </a:stretch>
                  </pic:blipFill>
                  <pic:spPr>
                    <a:xfrm>
                      <a:off x="0" y="0"/>
                      <a:ext cx="4921503" cy="4083260"/>
                    </a:xfrm>
                    <a:prstGeom prst="rect">
                      <a:avLst/>
                    </a:prstGeom>
                  </pic:spPr>
                </pic:pic>
              </a:graphicData>
            </a:graphic>
          </wp:inline>
        </w:drawing>
      </w:r>
    </w:p>
    <w:p w14:paraId="7126CDCD" w14:textId="77777777" w:rsidR="00EA0826" w:rsidRDefault="00EA0826" w:rsidP="003033FD">
      <w:pPr>
        <w:spacing w:after="0" w:line="240" w:lineRule="auto"/>
        <w:jc w:val="both"/>
        <w:rPr>
          <w:rFonts w:ascii="Verdana" w:hAnsi="Verdana" w:cs="Arial"/>
          <w:b/>
          <w:sz w:val="20"/>
          <w:szCs w:val="20"/>
        </w:rPr>
      </w:pPr>
    </w:p>
    <w:p w14:paraId="3985FEB2" w14:textId="77777777" w:rsidR="00207980" w:rsidRPr="00666AB9" w:rsidRDefault="00207980"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981"/>
        <w:gridCol w:w="1984"/>
        <w:gridCol w:w="4661"/>
        <w:gridCol w:w="1576"/>
      </w:tblGrid>
      <w:tr w:rsidR="00DA19DE" w:rsidRPr="00666AB9" w14:paraId="127FA709" w14:textId="77777777" w:rsidTr="0064724B">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981"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984"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64724B">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981" w:type="dxa"/>
            <w:tcBorders>
              <w:bottom w:val="single" w:sz="4" w:space="0" w:color="auto"/>
            </w:tcBorders>
            <w:tcMar>
              <w:top w:w="57" w:type="dxa"/>
              <w:left w:w="113" w:type="dxa"/>
              <w:bottom w:w="57" w:type="dxa"/>
            </w:tcMar>
            <w:vAlign w:val="center"/>
          </w:tcPr>
          <w:p w14:paraId="60F8BE6C" w14:textId="3F1B026F" w:rsidR="00DA19DE" w:rsidRPr="004F155E" w:rsidRDefault="00A475B1" w:rsidP="007341F5">
            <w:pPr>
              <w:spacing w:after="0" w:line="240" w:lineRule="auto"/>
              <w:ind w:left="-15"/>
              <w:jc w:val="center"/>
              <w:rPr>
                <w:rFonts w:ascii="Verdana" w:hAnsi="Verdana" w:cs="Arial"/>
                <w:bCs/>
                <w:sz w:val="16"/>
                <w:szCs w:val="16"/>
              </w:rPr>
            </w:pPr>
            <w:r w:rsidRPr="004F155E">
              <w:rPr>
                <w:rFonts w:ascii="Verdana" w:hAnsi="Verdana" w:cs="Arial"/>
                <w:color w:val="000000"/>
                <w:sz w:val="16"/>
                <w:szCs w:val="16"/>
              </w:rPr>
              <w:t>(P) Recibir la solicitud de certificación donde conste que el proyecto que se pretende adelantar no interfiere con los programas de desarrollo turístico de la zona</w:t>
            </w:r>
          </w:p>
        </w:tc>
        <w:tc>
          <w:tcPr>
            <w:tcW w:w="1984" w:type="dxa"/>
            <w:tcBorders>
              <w:bottom w:val="single" w:sz="4" w:space="0" w:color="auto"/>
            </w:tcBorders>
            <w:tcMar>
              <w:top w:w="57" w:type="dxa"/>
              <w:left w:w="113" w:type="dxa"/>
              <w:bottom w:w="57" w:type="dxa"/>
            </w:tcMar>
            <w:vAlign w:val="center"/>
          </w:tcPr>
          <w:p w14:paraId="03FA381E" w14:textId="25727721" w:rsidR="00DA19DE" w:rsidRPr="004F155E" w:rsidRDefault="00A475B1" w:rsidP="003033FD">
            <w:pPr>
              <w:spacing w:after="0" w:line="240" w:lineRule="auto"/>
              <w:ind w:left="-15"/>
              <w:jc w:val="center"/>
              <w:rPr>
                <w:rFonts w:ascii="Verdana" w:hAnsi="Verdana" w:cs="Arial"/>
                <w:sz w:val="16"/>
                <w:szCs w:val="16"/>
              </w:rPr>
            </w:pPr>
            <w:r w:rsidRPr="004F155E">
              <w:rPr>
                <w:rFonts w:ascii="Verdana" w:hAnsi="Verdana" w:cs="Arial"/>
                <w:color w:val="000000"/>
                <w:sz w:val="16"/>
                <w:szCs w:val="16"/>
              </w:rPr>
              <w:t>Coord. Grupo Planificación y Desarrollo Sostenible</w:t>
            </w:r>
          </w:p>
        </w:tc>
        <w:tc>
          <w:tcPr>
            <w:tcW w:w="4661" w:type="dxa"/>
            <w:tcBorders>
              <w:bottom w:val="single" w:sz="4" w:space="0" w:color="auto"/>
            </w:tcBorders>
            <w:tcMar>
              <w:top w:w="57" w:type="dxa"/>
              <w:left w:w="113" w:type="dxa"/>
              <w:bottom w:w="57" w:type="dxa"/>
            </w:tcMar>
          </w:tcPr>
          <w:p w14:paraId="7DB6188C" w14:textId="6F52711E" w:rsidR="00A475B1" w:rsidRDefault="00A475B1" w:rsidP="001E63E6">
            <w:pPr>
              <w:spacing w:after="0" w:line="240" w:lineRule="auto"/>
              <w:jc w:val="both"/>
              <w:rPr>
                <w:rFonts w:ascii="Verdana" w:eastAsia="Times New Roman" w:hAnsi="Verdana" w:cs="Arial"/>
                <w:bCs/>
                <w:color w:val="000000"/>
                <w:sz w:val="16"/>
                <w:szCs w:val="16"/>
                <w:lang w:eastAsia="es-CO"/>
              </w:rPr>
            </w:pPr>
            <w:r w:rsidRPr="00A475B1">
              <w:rPr>
                <w:rFonts w:ascii="Verdana" w:eastAsia="Times New Roman" w:hAnsi="Verdana" w:cs="Arial"/>
                <w:color w:val="000000"/>
                <w:sz w:val="16"/>
                <w:szCs w:val="16"/>
                <w:lang w:eastAsia="es-CO"/>
              </w:rPr>
              <w:t>La entidad responsable del trámite de licencia, permiso, concesión, etc. o el gestor de un proyecto específico solicita formalmente la expedición de la Constancia por parte del Ministerio. Las solicitudes se radican de acuerdo con lo establecido en el procedimiento "Gestión de documentos oficiales".</w:t>
            </w:r>
            <w:r w:rsidRPr="00A475B1">
              <w:rPr>
                <w:rFonts w:ascii="Verdana" w:eastAsia="Times New Roman" w:hAnsi="Verdana" w:cs="Arial"/>
                <w:color w:val="000000"/>
                <w:sz w:val="16"/>
                <w:szCs w:val="16"/>
                <w:lang w:eastAsia="es-CO"/>
              </w:rPr>
              <w:br/>
              <w:t>Se revisa que la solicitud contenga la información establecida en el numeral 4.2 de las condiciones generales de este procedimiento. En caso de no estar completa se informa al interesado para que la complemente.</w:t>
            </w:r>
            <w:r w:rsidRPr="00A475B1">
              <w:rPr>
                <w:rFonts w:ascii="Verdana" w:eastAsia="Times New Roman" w:hAnsi="Verdana" w:cs="Arial"/>
                <w:color w:val="000000"/>
                <w:sz w:val="16"/>
                <w:szCs w:val="16"/>
                <w:lang w:eastAsia="es-CO"/>
              </w:rPr>
              <w:br/>
            </w:r>
            <w:r w:rsidRPr="00A475B1">
              <w:rPr>
                <w:rFonts w:ascii="Verdana" w:eastAsia="Times New Roman" w:hAnsi="Verdana" w:cs="Arial"/>
                <w:b/>
                <w:bCs/>
                <w:color w:val="000000"/>
                <w:sz w:val="16"/>
                <w:szCs w:val="16"/>
                <w:lang w:eastAsia="es-CO"/>
              </w:rPr>
              <w:t>Nota</w:t>
            </w:r>
            <w:r w:rsidRPr="00A475B1">
              <w:rPr>
                <w:rFonts w:ascii="Verdana" w:eastAsia="Times New Roman" w:hAnsi="Verdana" w:cs="Arial"/>
                <w:bCs/>
                <w:color w:val="000000"/>
                <w:sz w:val="16"/>
                <w:szCs w:val="16"/>
                <w:lang w:eastAsia="es-CO"/>
              </w:rPr>
              <w:t>. Las entidades solicitantes pueden ser la Dirección General Marítima (Dimar), la Agencia Nacional de Infraestructura (ANI); Cormagdalena, etc. o las personas naturales o jurídicas que van a realizar un proyecto.</w:t>
            </w:r>
          </w:p>
          <w:p w14:paraId="19983B96" w14:textId="77777777" w:rsidR="001E63E6" w:rsidRPr="00A475B1" w:rsidRDefault="001E63E6" w:rsidP="001E63E6">
            <w:pPr>
              <w:spacing w:after="0" w:line="240" w:lineRule="auto"/>
              <w:jc w:val="both"/>
              <w:rPr>
                <w:rFonts w:ascii="Verdana" w:eastAsia="Times New Roman" w:hAnsi="Verdana" w:cs="Times New Roman"/>
                <w:sz w:val="16"/>
                <w:szCs w:val="16"/>
                <w:lang w:eastAsia="es-CO"/>
              </w:rPr>
            </w:pPr>
          </w:p>
          <w:p w14:paraId="220445FF" w14:textId="207466B2" w:rsidR="00DA19DE" w:rsidRPr="004F155E" w:rsidRDefault="004F155E" w:rsidP="001E63E6">
            <w:pPr>
              <w:spacing w:after="0" w:line="240" w:lineRule="auto"/>
              <w:ind w:left="-15"/>
              <w:jc w:val="both"/>
              <w:rPr>
                <w:rFonts w:ascii="Verdana" w:hAnsi="Verdana" w:cs="Arial"/>
                <w:b/>
                <w:sz w:val="16"/>
                <w:szCs w:val="16"/>
              </w:rPr>
            </w:pPr>
            <w:r w:rsidRPr="004F155E">
              <w:rPr>
                <w:rFonts w:ascii="Verdana" w:hAnsi="Verdana" w:cs="Arial"/>
                <w:b/>
                <w:color w:val="000000"/>
                <w:sz w:val="16"/>
                <w:szCs w:val="16"/>
              </w:rPr>
              <w:t>Control FP-R5</w:t>
            </w:r>
          </w:p>
        </w:tc>
        <w:tc>
          <w:tcPr>
            <w:tcW w:w="1576" w:type="dxa"/>
            <w:tcBorders>
              <w:bottom w:val="single" w:sz="4" w:space="0" w:color="auto"/>
            </w:tcBorders>
            <w:tcMar>
              <w:top w:w="57" w:type="dxa"/>
              <w:left w:w="113" w:type="dxa"/>
              <w:bottom w:w="57" w:type="dxa"/>
            </w:tcMar>
            <w:vAlign w:val="center"/>
          </w:tcPr>
          <w:p w14:paraId="18FE0442" w14:textId="3EA1D0F0" w:rsidR="00DA19DE" w:rsidRPr="004F155E" w:rsidRDefault="004F155E" w:rsidP="003033FD">
            <w:pPr>
              <w:spacing w:after="0" w:line="240" w:lineRule="auto"/>
              <w:ind w:left="-15"/>
              <w:jc w:val="center"/>
              <w:rPr>
                <w:rFonts w:ascii="Verdana" w:hAnsi="Verdana" w:cs="Arial"/>
                <w:sz w:val="16"/>
                <w:szCs w:val="16"/>
              </w:rPr>
            </w:pPr>
            <w:r w:rsidRPr="004F155E">
              <w:rPr>
                <w:rFonts w:ascii="Verdana" w:hAnsi="Verdana" w:cs="Arial"/>
                <w:color w:val="000000"/>
                <w:sz w:val="16"/>
                <w:szCs w:val="16"/>
              </w:rPr>
              <w:t>Solicitud de Concepto y anexos, oficio.</w:t>
            </w:r>
          </w:p>
        </w:tc>
      </w:tr>
      <w:tr w:rsidR="00DA19DE" w:rsidRPr="00666AB9" w14:paraId="1607CFEA" w14:textId="77777777" w:rsidTr="0064724B">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981" w:type="dxa"/>
            <w:tcMar>
              <w:top w:w="57" w:type="dxa"/>
              <w:left w:w="113" w:type="dxa"/>
              <w:bottom w:w="57" w:type="dxa"/>
            </w:tcMar>
            <w:vAlign w:val="center"/>
          </w:tcPr>
          <w:p w14:paraId="269703E8" w14:textId="60CB9A95" w:rsidR="00DA19DE" w:rsidRPr="004F155E" w:rsidRDefault="004F155E" w:rsidP="007341F5">
            <w:pPr>
              <w:spacing w:after="0" w:line="240" w:lineRule="auto"/>
              <w:jc w:val="center"/>
              <w:rPr>
                <w:rFonts w:ascii="Verdana" w:hAnsi="Verdana" w:cs="Arial"/>
                <w:sz w:val="16"/>
                <w:szCs w:val="16"/>
              </w:rPr>
            </w:pPr>
            <w:r w:rsidRPr="004F155E">
              <w:rPr>
                <w:rFonts w:ascii="Verdana" w:hAnsi="Verdana" w:cs="Arial"/>
                <w:color w:val="000000"/>
                <w:sz w:val="16"/>
                <w:szCs w:val="16"/>
              </w:rPr>
              <w:t xml:space="preserve">(H)Asignar consecutivamente un </w:t>
            </w:r>
            <w:r w:rsidRPr="004F155E">
              <w:rPr>
                <w:rFonts w:ascii="Verdana" w:hAnsi="Verdana" w:cs="Arial"/>
                <w:color w:val="000000"/>
                <w:sz w:val="16"/>
                <w:szCs w:val="16"/>
              </w:rPr>
              <w:lastRenderedPageBreak/>
              <w:t>número de radicación.</w:t>
            </w:r>
          </w:p>
        </w:tc>
        <w:tc>
          <w:tcPr>
            <w:tcW w:w="1984" w:type="dxa"/>
            <w:tcMar>
              <w:top w:w="57" w:type="dxa"/>
              <w:left w:w="113" w:type="dxa"/>
              <w:bottom w:w="57" w:type="dxa"/>
            </w:tcMar>
            <w:vAlign w:val="center"/>
          </w:tcPr>
          <w:p w14:paraId="0F2984B5" w14:textId="6BB088F9" w:rsidR="00DA19DE" w:rsidRPr="004F155E" w:rsidRDefault="004F155E" w:rsidP="003033FD">
            <w:pPr>
              <w:spacing w:after="0" w:line="240" w:lineRule="auto"/>
              <w:rPr>
                <w:rFonts w:ascii="Verdana" w:hAnsi="Verdana" w:cs="Arial"/>
                <w:sz w:val="16"/>
                <w:szCs w:val="16"/>
              </w:rPr>
            </w:pPr>
            <w:r w:rsidRPr="004F155E">
              <w:rPr>
                <w:rFonts w:ascii="Verdana" w:hAnsi="Verdana" w:cs="Arial"/>
                <w:color w:val="000000"/>
                <w:sz w:val="16"/>
                <w:szCs w:val="16"/>
              </w:rPr>
              <w:lastRenderedPageBreak/>
              <w:t>Coordinador Grupo Gestión Documental</w:t>
            </w:r>
          </w:p>
        </w:tc>
        <w:tc>
          <w:tcPr>
            <w:tcW w:w="4661" w:type="dxa"/>
            <w:tcMar>
              <w:top w:w="57" w:type="dxa"/>
              <w:left w:w="113" w:type="dxa"/>
              <w:bottom w:w="57" w:type="dxa"/>
            </w:tcMar>
          </w:tcPr>
          <w:p w14:paraId="703E8B8E" w14:textId="77777777" w:rsidR="00DA19DE" w:rsidRPr="004F155E" w:rsidRDefault="004F155E" w:rsidP="003033FD">
            <w:pPr>
              <w:spacing w:after="0" w:line="240" w:lineRule="auto"/>
              <w:jc w:val="both"/>
              <w:rPr>
                <w:rFonts w:ascii="Verdana" w:hAnsi="Verdana" w:cs="Arial"/>
                <w:color w:val="000000"/>
                <w:sz w:val="16"/>
                <w:szCs w:val="16"/>
              </w:rPr>
            </w:pPr>
            <w:r w:rsidRPr="004F155E">
              <w:rPr>
                <w:rFonts w:ascii="Verdana" w:hAnsi="Verdana" w:cs="Arial"/>
                <w:color w:val="000000"/>
                <w:sz w:val="16"/>
                <w:szCs w:val="16"/>
              </w:rPr>
              <w:t xml:space="preserve">Cada vez que se radica una solicitud, el sistema de gestión documental genera un número de radicado y </w:t>
            </w:r>
            <w:r w:rsidRPr="004F155E">
              <w:rPr>
                <w:rFonts w:ascii="Verdana" w:hAnsi="Verdana" w:cs="Arial"/>
                <w:color w:val="000000"/>
                <w:sz w:val="16"/>
                <w:szCs w:val="16"/>
              </w:rPr>
              <w:lastRenderedPageBreak/>
              <w:t>deja registro de la fecha y hora de radicación. Si el sistema de gestión documental no está funcionando, el responsable asignado del grupo de gestión documental radica manualmente las solicitudes dejando constancia de fecha de llegada y teniendo cuidado de no asignar números repetidos y no reservar números de radicación.</w:t>
            </w:r>
          </w:p>
          <w:p w14:paraId="6BC621A6" w14:textId="3CEA88BD" w:rsidR="004F155E" w:rsidRPr="004F155E" w:rsidRDefault="004F155E" w:rsidP="003033FD">
            <w:pPr>
              <w:spacing w:after="0" w:line="240" w:lineRule="auto"/>
              <w:jc w:val="both"/>
              <w:rPr>
                <w:rFonts w:ascii="Verdana" w:hAnsi="Verdana" w:cs="Arial"/>
                <w:b/>
                <w:sz w:val="16"/>
                <w:szCs w:val="16"/>
              </w:rPr>
            </w:pPr>
            <w:r w:rsidRPr="004F155E">
              <w:rPr>
                <w:rFonts w:ascii="Verdana" w:hAnsi="Verdana" w:cs="Arial"/>
                <w:b/>
                <w:color w:val="000000"/>
                <w:sz w:val="16"/>
                <w:szCs w:val="16"/>
              </w:rPr>
              <w:t>Control RC-11</w:t>
            </w:r>
          </w:p>
        </w:tc>
        <w:tc>
          <w:tcPr>
            <w:tcW w:w="1576" w:type="dxa"/>
            <w:tcMar>
              <w:top w:w="57" w:type="dxa"/>
              <w:left w:w="113" w:type="dxa"/>
              <w:bottom w:w="57" w:type="dxa"/>
            </w:tcMar>
            <w:vAlign w:val="center"/>
          </w:tcPr>
          <w:p w14:paraId="2B05BBF1" w14:textId="18C4484D" w:rsidR="00DA19DE" w:rsidRPr="004F155E" w:rsidRDefault="004F155E" w:rsidP="003033FD">
            <w:pPr>
              <w:spacing w:after="0" w:line="240" w:lineRule="auto"/>
              <w:jc w:val="center"/>
              <w:rPr>
                <w:rFonts w:ascii="Verdana" w:hAnsi="Verdana" w:cs="Arial"/>
                <w:sz w:val="16"/>
                <w:szCs w:val="16"/>
              </w:rPr>
            </w:pPr>
            <w:r w:rsidRPr="004F155E">
              <w:rPr>
                <w:rFonts w:ascii="Verdana" w:hAnsi="Verdana" w:cs="Arial"/>
                <w:color w:val="000000"/>
                <w:sz w:val="16"/>
                <w:szCs w:val="16"/>
              </w:rPr>
              <w:lastRenderedPageBreak/>
              <w:t xml:space="preserve">Número de radicado en el </w:t>
            </w:r>
            <w:r w:rsidRPr="004F155E">
              <w:rPr>
                <w:rFonts w:ascii="Verdana" w:hAnsi="Verdana" w:cs="Arial"/>
                <w:color w:val="000000"/>
                <w:sz w:val="16"/>
                <w:szCs w:val="16"/>
              </w:rPr>
              <w:lastRenderedPageBreak/>
              <w:t>sistema de gestión documental*</w:t>
            </w:r>
          </w:p>
        </w:tc>
      </w:tr>
      <w:tr w:rsidR="00851992" w:rsidRPr="00666AB9" w14:paraId="59543128" w14:textId="77777777" w:rsidTr="00D56739">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3</w:t>
            </w:r>
          </w:p>
        </w:tc>
        <w:tc>
          <w:tcPr>
            <w:tcW w:w="1981" w:type="dxa"/>
            <w:tcMar>
              <w:top w:w="57" w:type="dxa"/>
              <w:left w:w="113" w:type="dxa"/>
              <w:bottom w:w="57" w:type="dxa"/>
            </w:tcMar>
            <w:vAlign w:val="center"/>
          </w:tcPr>
          <w:p w14:paraId="2771F489" w14:textId="4CD819A7" w:rsidR="00851992" w:rsidRPr="004F155E" w:rsidRDefault="004F155E" w:rsidP="007341F5">
            <w:pPr>
              <w:spacing w:after="0" w:line="240" w:lineRule="auto"/>
              <w:jc w:val="center"/>
              <w:rPr>
                <w:rFonts w:ascii="Verdana" w:hAnsi="Verdana" w:cs="Arial"/>
                <w:sz w:val="16"/>
                <w:szCs w:val="16"/>
              </w:rPr>
            </w:pPr>
            <w:r w:rsidRPr="004F155E">
              <w:rPr>
                <w:rFonts w:ascii="Verdana" w:hAnsi="Verdana" w:cs="Arial"/>
                <w:color w:val="000000"/>
                <w:sz w:val="16"/>
                <w:szCs w:val="16"/>
              </w:rPr>
              <w:t>(H) Solicitar concepto sobre la Interferencia o no con los Proyectos que Desarrolla el Ministerio de Comercio, Industria y Turismo.</w:t>
            </w:r>
          </w:p>
        </w:tc>
        <w:tc>
          <w:tcPr>
            <w:tcW w:w="1984" w:type="dxa"/>
            <w:tcMar>
              <w:top w:w="57" w:type="dxa"/>
              <w:left w:w="113" w:type="dxa"/>
              <w:bottom w:w="57" w:type="dxa"/>
            </w:tcMar>
            <w:vAlign w:val="center"/>
          </w:tcPr>
          <w:p w14:paraId="59BF0336" w14:textId="5F21E0F4" w:rsidR="00851992" w:rsidRPr="004F155E" w:rsidRDefault="004F155E" w:rsidP="00D56739">
            <w:pPr>
              <w:spacing w:after="0" w:line="240" w:lineRule="auto"/>
              <w:jc w:val="center"/>
              <w:rPr>
                <w:rFonts w:ascii="Verdana" w:hAnsi="Verdana" w:cs="Arial"/>
                <w:sz w:val="16"/>
                <w:szCs w:val="16"/>
              </w:rPr>
            </w:pPr>
            <w:r w:rsidRPr="004F155E">
              <w:rPr>
                <w:rFonts w:ascii="Verdana" w:hAnsi="Verdana" w:cs="Arial"/>
                <w:color w:val="000000"/>
                <w:sz w:val="16"/>
                <w:szCs w:val="16"/>
              </w:rPr>
              <w:t>Coord. Grupo Planificación y Desarrollo Sostenible, Responsable asignado.</w:t>
            </w:r>
          </w:p>
        </w:tc>
        <w:tc>
          <w:tcPr>
            <w:tcW w:w="4661" w:type="dxa"/>
            <w:tcMar>
              <w:top w:w="57" w:type="dxa"/>
              <w:left w:w="113" w:type="dxa"/>
              <w:bottom w:w="57" w:type="dxa"/>
            </w:tcMar>
            <w:vAlign w:val="center"/>
          </w:tcPr>
          <w:p w14:paraId="1A42A54E" w14:textId="77777777" w:rsidR="00F60223" w:rsidRDefault="004F155E" w:rsidP="00F60223">
            <w:pPr>
              <w:spacing w:after="0" w:line="240" w:lineRule="auto"/>
              <w:jc w:val="both"/>
              <w:rPr>
                <w:rFonts w:ascii="Verdana" w:hAnsi="Verdana" w:cs="Arial"/>
                <w:color w:val="000000"/>
                <w:sz w:val="16"/>
                <w:szCs w:val="16"/>
              </w:rPr>
            </w:pPr>
            <w:r w:rsidRPr="004F155E">
              <w:rPr>
                <w:rFonts w:ascii="Verdana" w:hAnsi="Verdana" w:cs="Arial"/>
                <w:color w:val="000000"/>
                <w:sz w:val="16"/>
                <w:szCs w:val="16"/>
              </w:rPr>
              <w:t>Se envía memorando al Asesor del Viceministerio de Turismo responsable de los proyectos turísticos, para que informe si en el área referida de la solicitud, se adelantan obras o proyectos turísticos nacionales.</w:t>
            </w:r>
            <w:r w:rsidRPr="004F155E">
              <w:rPr>
                <w:rFonts w:ascii="Verdana" w:hAnsi="Verdana" w:cs="Arial"/>
                <w:color w:val="000000"/>
                <w:sz w:val="16"/>
                <w:szCs w:val="16"/>
              </w:rPr>
              <w:br/>
            </w:r>
          </w:p>
          <w:p w14:paraId="0FEB077C" w14:textId="0745C27B" w:rsidR="00851992" w:rsidRPr="004F155E" w:rsidRDefault="004F155E" w:rsidP="00F60223">
            <w:pPr>
              <w:spacing w:after="0" w:line="240" w:lineRule="auto"/>
              <w:jc w:val="both"/>
              <w:rPr>
                <w:rFonts w:ascii="Verdana" w:hAnsi="Verdana" w:cs="Arial"/>
                <w:sz w:val="16"/>
                <w:szCs w:val="16"/>
              </w:rPr>
            </w:pPr>
            <w:r w:rsidRPr="004F155E">
              <w:rPr>
                <w:rFonts w:ascii="Verdana" w:hAnsi="Verdana" w:cs="Arial"/>
                <w:color w:val="000000"/>
                <w:sz w:val="16"/>
                <w:szCs w:val="16"/>
              </w:rPr>
              <w:t>T</w:t>
            </w:r>
            <w:r>
              <w:rPr>
                <w:rFonts w:ascii="Verdana" w:hAnsi="Verdana" w:cs="Arial"/>
                <w:color w:val="000000"/>
                <w:sz w:val="16"/>
                <w:szCs w:val="16"/>
              </w:rPr>
              <w:t>iempo</w:t>
            </w:r>
            <w:r w:rsidRPr="004F155E">
              <w:rPr>
                <w:rFonts w:ascii="Verdana" w:hAnsi="Verdana" w:cs="Arial"/>
                <w:color w:val="000000"/>
                <w:sz w:val="16"/>
                <w:szCs w:val="16"/>
              </w:rPr>
              <w:t>: 2 días.</w:t>
            </w:r>
          </w:p>
        </w:tc>
        <w:tc>
          <w:tcPr>
            <w:tcW w:w="1576" w:type="dxa"/>
            <w:tcMar>
              <w:top w:w="57" w:type="dxa"/>
              <w:left w:w="113" w:type="dxa"/>
              <w:bottom w:w="57" w:type="dxa"/>
            </w:tcMar>
            <w:vAlign w:val="center"/>
          </w:tcPr>
          <w:p w14:paraId="468AE3DB" w14:textId="2543569F" w:rsidR="00851992" w:rsidRPr="004F155E" w:rsidRDefault="004F155E" w:rsidP="003033FD">
            <w:pPr>
              <w:spacing w:after="0" w:line="240" w:lineRule="auto"/>
              <w:jc w:val="center"/>
              <w:rPr>
                <w:rFonts w:ascii="Verdana" w:hAnsi="Verdana" w:cs="Arial"/>
                <w:sz w:val="16"/>
                <w:szCs w:val="16"/>
              </w:rPr>
            </w:pPr>
            <w:r w:rsidRPr="004F155E">
              <w:rPr>
                <w:rFonts w:ascii="Verdana" w:hAnsi="Verdana" w:cs="Arial"/>
                <w:color w:val="000000"/>
                <w:sz w:val="16"/>
                <w:szCs w:val="16"/>
              </w:rPr>
              <w:t>Memorando*</w:t>
            </w:r>
          </w:p>
        </w:tc>
      </w:tr>
      <w:tr w:rsidR="00851992" w:rsidRPr="00666AB9" w14:paraId="0302327A" w14:textId="77777777" w:rsidTr="00D56739">
        <w:trPr>
          <w:trHeight w:val="1805"/>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981" w:type="dxa"/>
            <w:tcMar>
              <w:top w:w="57" w:type="dxa"/>
              <w:left w:w="113" w:type="dxa"/>
              <w:bottom w:w="57" w:type="dxa"/>
            </w:tcMar>
            <w:vAlign w:val="center"/>
          </w:tcPr>
          <w:p w14:paraId="3F4E2E06" w14:textId="2FA31BFD" w:rsidR="00851992" w:rsidRPr="004F155E" w:rsidRDefault="004F155E" w:rsidP="004F155E">
            <w:pPr>
              <w:jc w:val="center"/>
              <w:rPr>
                <w:rFonts w:ascii="Verdana" w:hAnsi="Verdana" w:cs="Arial"/>
                <w:color w:val="000000"/>
                <w:sz w:val="16"/>
                <w:szCs w:val="16"/>
              </w:rPr>
            </w:pPr>
            <w:r w:rsidRPr="004F155E">
              <w:rPr>
                <w:rFonts w:ascii="Verdana" w:hAnsi="Verdana" w:cs="Arial"/>
                <w:color w:val="000000"/>
                <w:sz w:val="16"/>
                <w:szCs w:val="16"/>
              </w:rPr>
              <w:t>(V)Revisar la solicitud de Constancia y verificar si existe la Interferencia o no con los Proyectos que Desarrolla el Ministerio de Comercio, Industria y Turismo.</w:t>
            </w:r>
          </w:p>
        </w:tc>
        <w:tc>
          <w:tcPr>
            <w:tcW w:w="1984" w:type="dxa"/>
            <w:tcMar>
              <w:top w:w="57" w:type="dxa"/>
              <w:left w:w="113" w:type="dxa"/>
              <w:bottom w:w="57" w:type="dxa"/>
            </w:tcMar>
            <w:vAlign w:val="center"/>
          </w:tcPr>
          <w:p w14:paraId="35486A7B" w14:textId="555F47BF" w:rsidR="00851992" w:rsidRPr="004F155E" w:rsidRDefault="004F155E" w:rsidP="00D56739">
            <w:pPr>
              <w:spacing w:after="0" w:line="240" w:lineRule="auto"/>
              <w:jc w:val="center"/>
              <w:rPr>
                <w:rFonts w:ascii="Verdana" w:hAnsi="Verdana" w:cs="Arial"/>
                <w:sz w:val="16"/>
                <w:szCs w:val="16"/>
              </w:rPr>
            </w:pPr>
            <w:r w:rsidRPr="004F155E">
              <w:rPr>
                <w:rFonts w:ascii="Verdana" w:hAnsi="Verdana" w:cs="Arial"/>
                <w:color w:val="000000"/>
                <w:sz w:val="16"/>
                <w:szCs w:val="16"/>
              </w:rPr>
              <w:t>Asesor</w:t>
            </w:r>
          </w:p>
        </w:tc>
        <w:tc>
          <w:tcPr>
            <w:tcW w:w="4661" w:type="dxa"/>
            <w:tcMar>
              <w:top w:w="57" w:type="dxa"/>
              <w:left w:w="113" w:type="dxa"/>
              <w:bottom w:w="57" w:type="dxa"/>
            </w:tcMar>
          </w:tcPr>
          <w:p w14:paraId="014AB7B6" w14:textId="3E0857EA" w:rsidR="00851992" w:rsidRDefault="004F155E" w:rsidP="004F155E">
            <w:pPr>
              <w:spacing w:after="0" w:line="240" w:lineRule="auto"/>
              <w:jc w:val="both"/>
              <w:rPr>
                <w:rFonts w:ascii="Verdana" w:hAnsi="Verdana" w:cs="Arial"/>
                <w:color w:val="000000"/>
                <w:sz w:val="16"/>
                <w:szCs w:val="16"/>
              </w:rPr>
            </w:pPr>
            <w:r w:rsidRPr="004F155E">
              <w:rPr>
                <w:rFonts w:ascii="Verdana" w:hAnsi="Verdana" w:cs="Arial"/>
                <w:color w:val="000000"/>
                <w:sz w:val="16"/>
                <w:szCs w:val="16"/>
              </w:rPr>
              <w:t>El Asesor del Viceministerio de Turismo responsable de los proyectos turísticos, verifica las Coordenadas y emite la Constancia si interfiere o no; a través de Memorando a la Coordinadora del Grupo de Planificación y Desarrollo Sostenible.</w:t>
            </w:r>
            <w:r w:rsidRPr="004F155E">
              <w:rPr>
                <w:rFonts w:ascii="Verdana" w:hAnsi="Verdana" w:cs="Arial"/>
                <w:color w:val="000000"/>
                <w:sz w:val="16"/>
                <w:szCs w:val="16"/>
              </w:rPr>
              <w:br/>
              <w:t>T</w:t>
            </w:r>
            <w:r>
              <w:rPr>
                <w:rFonts w:ascii="Verdana" w:hAnsi="Verdana" w:cs="Arial"/>
                <w:color w:val="000000"/>
                <w:sz w:val="16"/>
                <w:szCs w:val="16"/>
              </w:rPr>
              <w:t>iempo</w:t>
            </w:r>
            <w:r w:rsidRPr="004F155E">
              <w:rPr>
                <w:rFonts w:ascii="Verdana" w:hAnsi="Verdana" w:cs="Arial"/>
                <w:color w:val="000000"/>
                <w:sz w:val="16"/>
                <w:szCs w:val="16"/>
              </w:rPr>
              <w:t>: 5 días.</w:t>
            </w:r>
          </w:p>
          <w:p w14:paraId="0B7180B8" w14:textId="77777777" w:rsidR="009D6F23" w:rsidRPr="004F155E" w:rsidRDefault="009D6F23" w:rsidP="004F155E">
            <w:pPr>
              <w:spacing w:after="0" w:line="240" w:lineRule="auto"/>
              <w:jc w:val="both"/>
              <w:rPr>
                <w:rFonts w:ascii="Verdana" w:hAnsi="Verdana" w:cs="Arial"/>
                <w:color w:val="000000"/>
                <w:sz w:val="16"/>
                <w:szCs w:val="16"/>
              </w:rPr>
            </w:pPr>
          </w:p>
          <w:p w14:paraId="3629C368" w14:textId="0375C6F0" w:rsidR="004F155E" w:rsidRPr="004F155E" w:rsidRDefault="004F155E" w:rsidP="004F155E">
            <w:pPr>
              <w:spacing w:after="0" w:line="240" w:lineRule="auto"/>
              <w:jc w:val="both"/>
              <w:rPr>
                <w:rFonts w:ascii="Verdana" w:hAnsi="Verdana" w:cs="Arial"/>
                <w:b/>
                <w:sz w:val="16"/>
                <w:szCs w:val="16"/>
              </w:rPr>
            </w:pPr>
            <w:r w:rsidRPr="004F155E">
              <w:rPr>
                <w:rFonts w:ascii="Verdana" w:hAnsi="Verdana" w:cs="Arial"/>
                <w:b/>
                <w:color w:val="000000"/>
                <w:sz w:val="16"/>
                <w:szCs w:val="16"/>
              </w:rPr>
              <w:t>Control FP-R5</w:t>
            </w:r>
          </w:p>
        </w:tc>
        <w:tc>
          <w:tcPr>
            <w:tcW w:w="1576" w:type="dxa"/>
            <w:tcMar>
              <w:top w:w="57" w:type="dxa"/>
              <w:left w:w="113" w:type="dxa"/>
              <w:bottom w:w="57" w:type="dxa"/>
            </w:tcMar>
            <w:vAlign w:val="center"/>
          </w:tcPr>
          <w:p w14:paraId="7B3A34A2" w14:textId="08622426" w:rsidR="00851992" w:rsidRPr="004F155E" w:rsidRDefault="004F155E" w:rsidP="003033FD">
            <w:pPr>
              <w:spacing w:after="0" w:line="240" w:lineRule="auto"/>
              <w:jc w:val="center"/>
              <w:rPr>
                <w:rFonts w:ascii="Verdana" w:hAnsi="Verdana" w:cs="Arial"/>
                <w:sz w:val="16"/>
                <w:szCs w:val="16"/>
              </w:rPr>
            </w:pPr>
            <w:r w:rsidRPr="004F155E">
              <w:rPr>
                <w:rFonts w:ascii="Verdana" w:hAnsi="Verdana" w:cs="Arial"/>
                <w:color w:val="000000"/>
                <w:sz w:val="16"/>
                <w:szCs w:val="16"/>
              </w:rPr>
              <w:t>Memorando*</w:t>
            </w:r>
          </w:p>
        </w:tc>
      </w:tr>
      <w:tr w:rsidR="00851992" w:rsidRPr="00666AB9" w14:paraId="3D1A3EAA" w14:textId="77777777" w:rsidTr="0064724B">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981" w:type="dxa"/>
            <w:tcMar>
              <w:top w:w="57" w:type="dxa"/>
              <w:left w:w="113" w:type="dxa"/>
              <w:bottom w:w="57" w:type="dxa"/>
            </w:tcMar>
            <w:vAlign w:val="center"/>
          </w:tcPr>
          <w:p w14:paraId="54B66787" w14:textId="7B0EBECA" w:rsidR="00851992" w:rsidRPr="004F155E" w:rsidRDefault="004F155E" w:rsidP="007341F5">
            <w:pPr>
              <w:spacing w:after="0" w:line="240" w:lineRule="auto"/>
              <w:jc w:val="center"/>
              <w:rPr>
                <w:rFonts w:ascii="Verdana" w:hAnsi="Verdana" w:cs="Arial"/>
                <w:sz w:val="16"/>
                <w:szCs w:val="16"/>
              </w:rPr>
            </w:pPr>
            <w:r w:rsidRPr="004F155E">
              <w:rPr>
                <w:rFonts w:ascii="Verdana" w:hAnsi="Verdana" w:cs="Arial"/>
                <w:color w:val="000000"/>
                <w:sz w:val="16"/>
                <w:szCs w:val="16"/>
              </w:rPr>
              <w:t>(H) Emitir concepto en que conste que el proyecto que se pretende adelantar no interfiere con los programas de desarrollo turístico de la zona.</w:t>
            </w:r>
          </w:p>
        </w:tc>
        <w:tc>
          <w:tcPr>
            <w:tcW w:w="1984" w:type="dxa"/>
            <w:tcMar>
              <w:top w:w="57" w:type="dxa"/>
              <w:left w:w="113" w:type="dxa"/>
              <w:bottom w:w="57" w:type="dxa"/>
            </w:tcMar>
            <w:vAlign w:val="center"/>
          </w:tcPr>
          <w:p w14:paraId="74AE9310" w14:textId="1452BD41" w:rsidR="00851992" w:rsidRPr="004F155E" w:rsidRDefault="004F155E" w:rsidP="003033FD">
            <w:pPr>
              <w:spacing w:after="0" w:line="240" w:lineRule="auto"/>
              <w:rPr>
                <w:rFonts w:ascii="Verdana" w:hAnsi="Verdana" w:cs="Arial"/>
                <w:sz w:val="16"/>
                <w:szCs w:val="16"/>
              </w:rPr>
            </w:pPr>
            <w:r w:rsidRPr="004F155E">
              <w:rPr>
                <w:rFonts w:ascii="Verdana" w:hAnsi="Verdana" w:cs="Arial"/>
                <w:color w:val="000000"/>
                <w:sz w:val="16"/>
                <w:szCs w:val="16"/>
              </w:rPr>
              <w:t>Coord. Grupo Planificación y Desarrollo Sostenible, Técnico Administrativo</w:t>
            </w:r>
          </w:p>
        </w:tc>
        <w:tc>
          <w:tcPr>
            <w:tcW w:w="4661" w:type="dxa"/>
            <w:tcMar>
              <w:top w:w="57" w:type="dxa"/>
              <w:left w:w="113" w:type="dxa"/>
              <w:bottom w:w="57" w:type="dxa"/>
            </w:tcMar>
          </w:tcPr>
          <w:p w14:paraId="684CB1AA" w14:textId="6121761C" w:rsidR="00851992" w:rsidRPr="004F155E" w:rsidRDefault="004F155E" w:rsidP="004F155E">
            <w:pPr>
              <w:rPr>
                <w:rFonts w:ascii="Verdana" w:hAnsi="Verdana" w:cs="Arial"/>
                <w:color w:val="000000"/>
                <w:sz w:val="16"/>
                <w:szCs w:val="16"/>
              </w:rPr>
            </w:pPr>
            <w:r w:rsidRPr="004F155E">
              <w:rPr>
                <w:rFonts w:ascii="Verdana" w:hAnsi="Verdana" w:cs="Arial"/>
                <w:color w:val="000000"/>
                <w:sz w:val="16"/>
                <w:szCs w:val="16"/>
              </w:rPr>
              <w:t>Se realiza la constancia de acuerdo con el concepto emitido por el asesor del Despacho del Viceministerio de Turismo y se envía al interesado.</w:t>
            </w:r>
            <w:r w:rsidRPr="004F155E">
              <w:rPr>
                <w:rFonts w:ascii="Verdana" w:hAnsi="Verdana" w:cs="Arial"/>
                <w:color w:val="000000"/>
                <w:sz w:val="16"/>
                <w:szCs w:val="16"/>
              </w:rPr>
              <w:br/>
              <w:t>Tiempo: 3 días.</w:t>
            </w:r>
          </w:p>
        </w:tc>
        <w:tc>
          <w:tcPr>
            <w:tcW w:w="1576" w:type="dxa"/>
            <w:tcMar>
              <w:top w:w="57" w:type="dxa"/>
              <w:left w:w="113" w:type="dxa"/>
              <w:bottom w:w="57" w:type="dxa"/>
            </w:tcMar>
            <w:vAlign w:val="center"/>
          </w:tcPr>
          <w:p w14:paraId="6148B37A" w14:textId="13E866C0" w:rsidR="00851992" w:rsidRPr="004F155E" w:rsidRDefault="004F155E" w:rsidP="003033FD">
            <w:pPr>
              <w:spacing w:after="0" w:line="240" w:lineRule="auto"/>
              <w:jc w:val="center"/>
              <w:rPr>
                <w:rFonts w:ascii="Verdana" w:hAnsi="Verdana" w:cs="Arial"/>
                <w:sz w:val="16"/>
                <w:szCs w:val="16"/>
              </w:rPr>
            </w:pPr>
            <w:r w:rsidRPr="004F155E">
              <w:rPr>
                <w:rFonts w:ascii="Verdana" w:hAnsi="Verdana" w:cs="Arial"/>
                <w:color w:val="000000"/>
                <w:sz w:val="16"/>
                <w:szCs w:val="16"/>
              </w:rPr>
              <w:t>Concepto.</w:t>
            </w:r>
          </w:p>
        </w:tc>
      </w:tr>
      <w:tr w:rsidR="00851992" w:rsidRPr="00666AB9" w14:paraId="30D6DC68" w14:textId="77777777" w:rsidTr="0064724B">
        <w:trPr>
          <w:trHeight w:val="17"/>
        </w:trPr>
        <w:tc>
          <w:tcPr>
            <w:tcW w:w="566"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981" w:type="dxa"/>
            <w:tcMar>
              <w:top w:w="57" w:type="dxa"/>
              <w:left w:w="113" w:type="dxa"/>
              <w:bottom w:w="57" w:type="dxa"/>
            </w:tcMar>
            <w:vAlign w:val="center"/>
          </w:tcPr>
          <w:p w14:paraId="5C6932E1" w14:textId="13C78A89" w:rsidR="00851992" w:rsidRPr="0064724B" w:rsidRDefault="004F155E" w:rsidP="0064724B">
            <w:pPr>
              <w:jc w:val="center"/>
              <w:rPr>
                <w:rFonts w:ascii="Verdana" w:hAnsi="Verdana" w:cs="Arial"/>
                <w:color w:val="000000"/>
                <w:sz w:val="16"/>
                <w:szCs w:val="16"/>
              </w:rPr>
            </w:pPr>
            <w:r w:rsidRPr="004F155E">
              <w:rPr>
                <w:rFonts w:ascii="Verdana" w:hAnsi="Verdana" w:cs="Arial"/>
                <w:color w:val="000000"/>
                <w:sz w:val="16"/>
                <w:szCs w:val="16"/>
              </w:rPr>
              <w:br/>
              <w:t xml:space="preserve">(V) Verificar que las solicitudes de concepto DIMAR sean atendidas en orden, </w:t>
            </w:r>
            <w:proofErr w:type="gramStart"/>
            <w:r w:rsidRPr="004F155E">
              <w:rPr>
                <w:rFonts w:ascii="Verdana" w:hAnsi="Verdana" w:cs="Arial"/>
                <w:color w:val="000000"/>
                <w:sz w:val="16"/>
                <w:szCs w:val="16"/>
              </w:rPr>
              <w:t>de acuerdo al</w:t>
            </w:r>
            <w:proofErr w:type="gramEnd"/>
            <w:r w:rsidRPr="004F155E">
              <w:rPr>
                <w:rFonts w:ascii="Verdana" w:hAnsi="Verdana" w:cs="Arial"/>
                <w:color w:val="000000"/>
                <w:sz w:val="16"/>
                <w:szCs w:val="16"/>
              </w:rPr>
              <w:t xml:space="preserve"> número de radicación y dentro de los tiempos legales establecidos</w:t>
            </w:r>
            <w:r w:rsidR="0064724B">
              <w:rPr>
                <w:rFonts w:ascii="Verdana" w:hAnsi="Verdana" w:cs="Arial"/>
                <w:color w:val="000000"/>
                <w:sz w:val="16"/>
                <w:szCs w:val="16"/>
              </w:rPr>
              <w:t>.</w:t>
            </w:r>
          </w:p>
        </w:tc>
        <w:tc>
          <w:tcPr>
            <w:tcW w:w="1984" w:type="dxa"/>
            <w:tcMar>
              <w:top w:w="57" w:type="dxa"/>
              <w:left w:w="113" w:type="dxa"/>
              <w:bottom w:w="57" w:type="dxa"/>
            </w:tcMar>
            <w:vAlign w:val="center"/>
          </w:tcPr>
          <w:p w14:paraId="4AD1D5BA" w14:textId="1B3DF16E" w:rsidR="00851992" w:rsidRPr="004F155E" w:rsidRDefault="004F155E" w:rsidP="003033FD">
            <w:pPr>
              <w:spacing w:after="0" w:line="240" w:lineRule="auto"/>
              <w:rPr>
                <w:rFonts w:ascii="Verdana" w:hAnsi="Verdana" w:cs="Arial"/>
                <w:sz w:val="16"/>
                <w:szCs w:val="16"/>
              </w:rPr>
            </w:pPr>
            <w:r w:rsidRPr="004F155E">
              <w:rPr>
                <w:rFonts w:ascii="Verdana" w:hAnsi="Verdana" w:cs="Arial"/>
                <w:color w:val="000000"/>
                <w:sz w:val="16"/>
                <w:szCs w:val="16"/>
              </w:rPr>
              <w:t>Coord. Grupo Planificación y Desarrollo Sostenible</w:t>
            </w:r>
          </w:p>
        </w:tc>
        <w:tc>
          <w:tcPr>
            <w:tcW w:w="4661" w:type="dxa"/>
            <w:tcMar>
              <w:top w:w="57" w:type="dxa"/>
              <w:left w:w="113" w:type="dxa"/>
              <w:bottom w:w="57" w:type="dxa"/>
            </w:tcMar>
          </w:tcPr>
          <w:p w14:paraId="2EC87BD5" w14:textId="77777777" w:rsidR="00851992" w:rsidRDefault="004F155E" w:rsidP="0064724B">
            <w:pPr>
              <w:spacing w:after="0" w:line="240" w:lineRule="auto"/>
              <w:jc w:val="both"/>
              <w:rPr>
                <w:rFonts w:ascii="Verdana" w:hAnsi="Verdana" w:cs="Arial"/>
                <w:color w:val="000000"/>
                <w:sz w:val="16"/>
                <w:szCs w:val="16"/>
              </w:rPr>
            </w:pPr>
            <w:r w:rsidRPr="004F155E">
              <w:rPr>
                <w:rFonts w:ascii="Verdana" w:hAnsi="Verdana" w:cs="Arial"/>
                <w:color w:val="000000"/>
                <w:sz w:val="16"/>
                <w:szCs w:val="16"/>
              </w:rPr>
              <w:t>Mensualmente el coordinador(a) verifica en base de datos de conceptos técnicos DIMAR, que las solicitudes se hayan respondido de manera oportuna y de acuerdo al orden de radicación en el sistema de gestión documental. En caso de encontrarse inconsistencias se analiza las causas y se generan las acciones a que haya lugar.</w:t>
            </w:r>
          </w:p>
          <w:p w14:paraId="48A67CFC" w14:textId="77777777" w:rsidR="0064724B" w:rsidRPr="004F155E" w:rsidRDefault="0064724B" w:rsidP="0064724B">
            <w:pPr>
              <w:spacing w:after="0" w:line="240" w:lineRule="auto"/>
              <w:jc w:val="both"/>
              <w:rPr>
                <w:rFonts w:ascii="Verdana" w:hAnsi="Verdana" w:cs="Arial"/>
                <w:color w:val="000000"/>
                <w:sz w:val="16"/>
                <w:szCs w:val="16"/>
              </w:rPr>
            </w:pPr>
          </w:p>
          <w:p w14:paraId="6F01214D" w14:textId="6A5D6659" w:rsidR="004F155E" w:rsidRPr="004F155E" w:rsidRDefault="004F155E" w:rsidP="0064724B">
            <w:pPr>
              <w:spacing w:after="0" w:line="240" w:lineRule="auto"/>
              <w:jc w:val="both"/>
              <w:rPr>
                <w:rFonts w:ascii="Verdana" w:hAnsi="Verdana" w:cs="Arial"/>
                <w:b/>
                <w:sz w:val="16"/>
                <w:szCs w:val="16"/>
              </w:rPr>
            </w:pPr>
            <w:r w:rsidRPr="004F155E">
              <w:rPr>
                <w:rFonts w:ascii="Verdana" w:hAnsi="Verdana" w:cs="Arial"/>
                <w:b/>
                <w:color w:val="000000"/>
                <w:sz w:val="16"/>
                <w:szCs w:val="16"/>
              </w:rPr>
              <w:t>RC-11</w:t>
            </w:r>
          </w:p>
        </w:tc>
        <w:tc>
          <w:tcPr>
            <w:tcW w:w="1576" w:type="dxa"/>
            <w:tcMar>
              <w:top w:w="57" w:type="dxa"/>
              <w:left w:w="113" w:type="dxa"/>
              <w:bottom w:w="57" w:type="dxa"/>
            </w:tcMar>
            <w:vAlign w:val="center"/>
          </w:tcPr>
          <w:p w14:paraId="196773EC" w14:textId="68798DFC" w:rsidR="00851992" w:rsidRPr="004F155E" w:rsidRDefault="004F155E" w:rsidP="003033FD">
            <w:pPr>
              <w:spacing w:after="0" w:line="240" w:lineRule="auto"/>
              <w:jc w:val="center"/>
              <w:rPr>
                <w:rFonts w:ascii="Verdana" w:hAnsi="Verdana" w:cs="Arial"/>
                <w:sz w:val="16"/>
                <w:szCs w:val="16"/>
              </w:rPr>
            </w:pPr>
            <w:r w:rsidRPr="004F155E">
              <w:rPr>
                <w:rFonts w:ascii="Verdana" w:hAnsi="Verdana" w:cs="Arial"/>
                <w:color w:val="000000"/>
                <w:sz w:val="16"/>
                <w:szCs w:val="16"/>
              </w:rPr>
              <w:t>Base de datos de conceptos técnicos DIMAR.</w:t>
            </w:r>
          </w:p>
        </w:tc>
      </w:tr>
      <w:tr w:rsidR="00E93440" w:rsidRPr="00666AB9" w14:paraId="0BF65009" w14:textId="77777777" w:rsidTr="0064724B">
        <w:trPr>
          <w:trHeight w:val="17"/>
        </w:trPr>
        <w:tc>
          <w:tcPr>
            <w:tcW w:w="566" w:type="dxa"/>
            <w:tcMar>
              <w:top w:w="57" w:type="dxa"/>
              <w:left w:w="113" w:type="dxa"/>
              <w:bottom w:w="57" w:type="dxa"/>
            </w:tcMar>
            <w:vAlign w:val="center"/>
          </w:tcPr>
          <w:p w14:paraId="212D96C6" w14:textId="4020F2DD"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981" w:type="dxa"/>
            <w:tcMar>
              <w:top w:w="57" w:type="dxa"/>
              <w:left w:w="113" w:type="dxa"/>
              <w:bottom w:w="57" w:type="dxa"/>
            </w:tcMar>
            <w:vAlign w:val="center"/>
          </w:tcPr>
          <w:p w14:paraId="6CFE009F" w14:textId="7BB7357D" w:rsidR="00E93440" w:rsidRPr="004F155E" w:rsidRDefault="004F155E" w:rsidP="007341F5">
            <w:pPr>
              <w:spacing w:after="0" w:line="240" w:lineRule="auto"/>
              <w:jc w:val="center"/>
              <w:rPr>
                <w:rFonts w:ascii="Verdana" w:hAnsi="Verdana" w:cs="Arial"/>
                <w:sz w:val="16"/>
                <w:szCs w:val="16"/>
              </w:rPr>
            </w:pPr>
            <w:r w:rsidRPr="004F155E">
              <w:rPr>
                <w:rFonts w:ascii="Verdana" w:hAnsi="Verdana" w:cs="Arial"/>
                <w:color w:val="000000"/>
                <w:sz w:val="16"/>
                <w:szCs w:val="16"/>
              </w:rPr>
              <w:t>(A) Establecer las acciones necesarias para el mejoramiento continuo del proceso.</w:t>
            </w:r>
          </w:p>
        </w:tc>
        <w:tc>
          <w:tcPr>
            <w:tcW w:w="1984" w:type="dxa"/>
            <w:tcMar>
              <w:top w:w="57" w:type="dxa"/>
              <w:left w:w="113" w:type="dxa"/>
              <w:bottom w:w="57" w:type="dxa"/>
            </w:tcMar>
            <w:vAlign w:val="center"/>
          </w:tcPr>
          <w:p w14:paraId="676AB3AB" w14:textId="4601653F" w:rsidR="00E93440" w:rsidRPr="004F155E" w:rsidRDefault="004F155E" w:rsidP="003033FD">
            <w:pPr>
              <w:spacing w:after="0" w:line="240" w:lineRule="auto"/>
              <w:rPr>
                <w:rFonts w:ascii="Verdana" w:hAnsi="Verdana" w:cs="Arial"/>
                <w:sz w:val="16"/>
                <w:szCs w:val="16"/>
              </w:rPr>
            </w:pPr>
            <w:r w:rsidRPr="004F155E">
              <w:rPr>
                <w:rFonts w:ascii="Verdana" w:hAnsi="Verdana" w:cs="Arial"/>
                <w:color w:val="000000"/>
                <w:sz w:val="16"/>
                <w:szCs w:val="16"/>
              </w:rPr>
              <w:t>Coord. Grupo Planificación y Desarrollo Sostenible</w:t>
            </w:r>
          </w:p>
        </w:tc>
        <w:tc>
          <w:tcPr>
            <w:tcW w:w="4661" w:type="dxa"/>
            <w:tcMar>
              <w:top w:w="57" w:type="dxa"/>
              <w:left w:w="113" w:type="dxa"/>
              <w:bottom w:w="57" w:type="dxa"/>
            </w:tcMar>
          </w:tcPr>
          <w:p w14:paraId="037B9425" w14:textId="6E0C9C3D" w:rsidR="00585793" w:rsidRPr="004F155E" w:rsidRDefault="004F155E" w:rsidP="003033FD">
            <w:pPr>
              <w:spacing w:after="0" w:line="240" w:lineRule="auto"/>
              <w:jc w:val="both"/>
              <w:rPr>
                <w:rFonts w:ascii="Verdana" w:hAnsi="Verdana" w:cs="Arial"/>
                <w:b/>
                <w:bCs/>
                <w:sz w:val="16"/>
                <w:szCs w:val="16"/>
              </w:rPr>
            </w:pPr>
            <w:r w:rsidRPr="004F155E">
              <w:rPr>
                <w:rFonts w:ascii="Verdana" w:hAnsi="Verdana" w:cs="Arial"/>
                <w:color w:val="000000"/>
                <w:sz w:val="16"/>
                <w:szCs w:val="16"/>
              </w:rPr>
              <w:t>Las acciones de mejora se realizan de acuerdo con los lineamientos establecidos en el procedimiento "Gestión de no conformidades, observaciones y notas de mejora".</w:t>
            </w:r>
          </w:p>
        </w:tc>
        <w:tc>
          <w:tcPr>
            <w:tcW w:w="1576" w:type="dxa"/>
            <w:tcMar>
              <w:top w:w="57" w:type="dxa"/>
              <w:left w:w="113" w:type="dxa"/>
              <w:bottom w:w="57" w:type="dxa"/>
            </w:tcMar>
            <w:vAlign w:val="center"/>
          </w:tcPr>
          <w:p w14:paraId="36EF0DEF" w14:textId="232DCE1C" w:rsidR="00E93440" w:rsidRPr="004F155E" w:rsidRDefault="004F155E" w:rsidP="003033FD">
            <w:pPr>
              <w:spacing w:after="0" w:line="240" w:lineRule="auto"/>
              <w:jc w:val="center"/>
              <w:rPr>
                <w:rFonts w:ascii="Verdana" w:hAnsi="Verdana" w:cs="Arial"/>
                <w:sz w:val="16"/>
                <w:szCs w:val="16"/>
              </w:rPr>
            </w:pPr>
            <w:r w:rsidRPr="004F155E">
              <w:rPr>
                <w:rFonts w:ascii="Verdana" w:hAnsi="Verdana" w:cs="Arial"/>
                <w:color w:val="000000"/>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lastRenderedPageBreak/>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37C930F2" w:rsidR="001D0B5F" w:rsidRPr="006B7443" w:rsidRDefault="006B7443" w:rsidP="00666AB9">
            <w:pPr>
              <w:spacing w:after="0" w:line="240" w:lineRule="auto"/>
              <w:jc w:val="center"/>
              <w:rPr>
                <w:rFonts w:ascii="Verdana" w:eastAsia="Arial" w:hAnsi="Verdana" w:cs="Arial"/>
                <w:color w:val="000000" w:themeColor="text1"/>
                <w:sz w:val="16"/>
                <w:szCs w:val="16"/>
              </w:rPr>
            </w:pPr>
            <w:r w:rsidRPr="006B7443">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5DB694D8" w:rsidR="001D0B5F" w:rsidRPr="004F155E" w:rsidRDefault="004F155E" w:rsidP="004F155E">
            <w:pPr>
              <w:spacing w:after="0" w:line="240" w:lineRule="auto"/>
              <w:rPr>
                <w:rFonts w:ascii="Verdana" w:eastAsia="Arial" w:hAnsi="Verdana" w:cs="Arial"/>
                <w:color w:val="000000" w:themeColor="text1"/>
                <w:sz w:val="16"/>
                <w:szCs w:val="16"/>
              </w:rPr>
            </w:pPr>
            <w:r w:rsidRPr="004F155E">
              <w:rPr>
                <w:rFonts w:ascii="Verdana" w:hAnsi="Verdana" w:cs="Arial"/>
                <w:color w:val="000000"/>
                <w:sz w:val="16"/>
                <w:szCs w:val="16"/>
              </w:rPr>
              <w:t>Solicitud de concepto y anexos</w:t>
            </w:r>
          </w:p>
        </w:tc>
      </w:tr>
      <w:tr w:rsidR="006B7443" w:rsidRPr="00666AB9" w14:paraId="4E7D6172" w14:textId="77777777" w:rsidTr="002E6931">
        <w:trPr>
          <w:trHeight w:val="117"/>
        </w:trPr>
        <w:tc>
          <w:tcPr>
            <w:tcW w:w="960" w:type="dxa"/>
            <w:tcMar>
              <w:top w:w="30" w:type="dxa"/>
              <w:left w:w="30" w:type="dxa"/>
              <w:bottom w:w="30" w:type="dxa"/>
              <w:right w:w="30" w:type="dxa"/>
            </w:tcMar>
            <w:vAlign w:val="center"/>
          </w:tcPr>
          <w:p w14:paraId="231A4A04" w14:textId="77955EBD" w:rsidR="006B7443" w:rsidRPr="00666AB9" w:rsidRDefault="006B7443" w:rsidP="006B7443">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42965165" w14:textId="3EADDCCE" w:rsidR="006B7443" w:rsidRPr="00666AB9" w:rsidRDefault="006B7443" w:rsidP="006B7443">
            <w:pPr>
              <w:spacing w:after="0" w:line="240" w:lineRule="auto"/>
              <w:jc w:val="center"/>
              <w:rPr>
                <w:rFonts w:ascii="Verdana" w:eastAsia="Arial" w:hAnsi="Verdana" w:cs="Arial"/>
                <w:b/>
                <w:bCs/>
                <w:color w:val="000000" w:themeColor="text1"/>
                <w:sz w:val="16"/>
                <w:szCs w:val="16"/>
              </w:rPr>
            </w:pPr>
            <w:r w:rsidRPr="0054306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BBD76A5" w14:textId="47C399E1" w:rsidR="006B7443" w:rsidRPr="004F155E" w:rsidRDefault="006B7443" w:rsidP="006B7443">
            <w:pPr>
              <w:spacing w:after="0" w:line="240" w:lineRule="auto"/>
              <w:rPr>
                <w:rFonts w:ascii="Verdana" w:eastAsia="Arial" w:hAnsi="Verdana" w:cs="Arial"/>
                <w:color w:val="000000" w:themeColor="text1"/>
                <w:sz w:val="16"/>
                <w:szCs w:val="16"/>
              </w:rPr>
            </w:pPr>
            <w:r w:rsidRPr="004F155E">
              <w:rPr>
                <w:rFonts w:ascii="Verdana" w:hAnsi="Verdana" w:cs="Arial"/>
                <w:color w:val="000000"/>
                <w:sz w:val="16"/>
                <w:szCs w:val="16"/>
              </w:rPr>
              <w:t>Número de radicado en el sistema de gestión documental*</w:t>
            </w:r>
          </w:p>
        </w:tc>
      </w:tr>
      <w:tr w:rsidR="006B7443" w:rsidRPr="00666AB9" w14:paraId="4E201818" w14:textId="77777777" w:rsidTr="002E6931">
        <w:trPr>
          <w:trHeight w:val="117"/>
        </w:trPr>
        <w:tc>
          <w:tcPr>
            <w:tcW w:w="960" w:type="dxa"/>
            <w:tcMar>
              <w:top w:w="30" w:type="dxa"/>
              <w:left w:w="30" w:type="dxa"/>
              <w:bottom w:w="30" w:type="dxa"/>
              <w:right w:w="30" w:type="dxa"/>
            </w:tcMar>
            <w:vAlign w:val="center"/>
          </w:tcPr>
          <w:p w14:paraId="2C9A363D" w14:textId="3860684E" w:rsidR="006B7443" w:rsidRPr="00666AB9" w:rsidRDefault="006B7443" w:rsidP="006B7443">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331F7FC1" w14:textId="2EFC94F1" w:rsidR="006B7443" w:rsidRPr="00666AB9" w:rsidRDefault="006B7443" w:rsidP="006B7443">
            <w:pPr>
              <w:spacing w:after="0" w:line="240" w:lineRule="auto"/>
              <w:jc w:val="center"/>
              <w:rPr>
                <w:rFonts w:ascii="Verdana" w:eastAsia="Arial" w:hAnsi="Verdana" w:cs="Arial"/>
                <w:b/>
                <w:bCs/>
                <w:color w:val="000000" w:themeColor="text1"/>
                <w:sz w:val="16"/>
                <w:szCs w:val="16"/>
              </w:rPr>
            </w:pPr>
            <w:r w:rsidRPr="0054306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51537108" w:rsidR="006B7443" w:rsidRPr="004F155E" w:rsidRDefault="006B7443" w:rsidP="006B7443">
            <w:pPr>
              <w:spacing w:after="0" w:line="240" w:lineRule="auto"/>
              <w:rPr>
                <w:rFonts w:ascii="Verdana" w:eastAsia="Arial" w:hAnsi="Verdana" w:cs="Arial"/>
                <w:color w:val="000000" w:themeColor="text1"/>
                <w:sz w:val="16"/>
                <w:szCs w:val="16"/>
              </w:rPr>
            </w:pPr>
            <w:r w:rsidRPr="004F155E">
              <w:rPr>
                <w:rFonts w:ascii="Verdana" w:eastAsia="Arial" w:hAnsi="Verdana" w:cs="Arial"/>
                <w:color w:val="000000" w:themeColor="text1"/>
                <w:sz w:val="16"/>
                <w:szCs w:val="16"/>
              </w:rPr>
              <w:t>Oficios</w:t>
            </w:r>
          </w:p>
        </w:tc>
      </w:tr>
      <w:tr w:rsidR="006B7443" w:rsidRPr="00666AB9" w14:paraId="022C69D5" w14:textId="77777777" w:rsidTr="002E6931">
        <w:trPr>
          <w:trHeight w:val="117"/>
        </w:trPr>
        <w:tc>
          <w:tcPr>
            <w:tcW w:w="960" w:type="dxa"/>
            <w:tcMar>
              <w:top w:w="30" w:type="dxa"/>
              <w:left w:w="30" w:type="dxa"/>
              <w:bottom w:w="30" w:type="dxa"/>
              <w:right w:w="30" w:type="dxa"/>
            </w:tcMar>
            <w:vAlign w:val="center"/>
          </w:tcPr>
          <w:p w14:paraId="780D55A8" w14:textId="658E44B0" w:rsidR="006B7443" w:rsidRPr="00666AB9" w:rsidRDefault="006B7443" w:rsidP="006B7443">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329C0492" w14:textId="2AEAADAE" w:rsidR="006B7443" w:rsidRPr="00666AB9" w:rsidRDefault="006B7443" w:rsidP="006B7443">
            <w:pPr>
              <w:spacing w:after="0" w:line="240" w:lineRule="auto"/>
              <w:jc w:val="center"/>
              <w:rPr>
                <w:rFonts w:ascii="Verdana" w:eastAsia="Arial" w:hAnsi="Verdana" w:cs="Arial"/>
                <w:b/>
                <w:bCs/>
                <w:color w:val="000000" w:themeColor="text1"/>
                <w:sz w:val="16"/>
                <w:szCs w:val="16"/>
              </w:rPr>
            </w:pPr>
            <w:r w:rsidRPr="0054306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668164E" w14:textId="137DAF56" w:rsidR="006B7443" w:rsidRPr="004F155E" w:rsidRDefault="006B7443" w:rsidP="006B7443">
            <w:pPr>
              <w:spacing w:after="0" w:line="240" w:lineRule="auto"/>
              <w:rPr>
                <w:rFonts w:ascii="Verdana" w:eastAsia="Arial" w:hAnsi="Verdana" w:cs="Arial"/>
                <w:color w:val="000000" w:themeColor="text1"/>
                <w:sz w:val="16"/>
                <w:szCs w:val="16"/>
              </w:rPr>
            </w:pPr>
            <w:r w:rsidRPr="004F155E">
              <w:rPr>
                <w:rFonts w:ascii="Verdana" w:hAnsi="Verdana" w:cs="Arial"/>
                <w:color w:val="000000"/>
                <w:sz w:val="16"/>
                <w:szCs w:val="16"/>
              </w:rPr>
              <w:t>Concepto</w:t>
            </w:r>
          </w:p>
        </w:tc>
      </w:tr>
      <w:tr w:rsidR="006B7443" w:rsidRPr="00666AB9" w14:paraId="1C9C87F8" w14:textId="77777777" w:rsidTr="002E6931">
        <w:trPr>
          <w:trHeight w:val="243"/>
        </w:trPr>
        <w:tc>
          <w:tcPr>
            <w:tcW w:w="960" w:type="dxa"/>
            <w:tcMar>
              <w:top w:w="30" w:type="dxa"/>
              <w:left w:w="30" w:type="dxa"/>
              <w:bottom w:w="30" w:type="dxa"/>
              <w:right w:w="30" w:type="dxa"/>
            </w:tcMar>
            <w:vAlign w:val="center"/>
          </w:tcPr>
          <w:p w14:paraId="6E20B3BB" w14:textId="1DEDF14D" w:rsidR="006B7443" w:rsidRPr="00666AB9" w:rsidRDefault="006B7443" w:rsidP="006B7443">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779C0929" w14:textId="0815B4AC" w:rsidR="006B7443" w:rsidRPr="00666AB9" w:rsidRDefault="006B7443" w:rsidP="006B7443">
            <w:pPr>
              <w:spacing w:after="0" w:line="240" w:lineRule="auto"/>
              <w:jc w:val="center"/>
              <w:rPr>
                <w:rFonts w:ascii="Verdana" w:eastAsia="Arial" w:hAnsi="Verdana" w:cs="Arial"/>
                <w:b/>
                <w:bCs/>
                <w:color w:val="000000" w:themeColor="text1"/>
                <w:sz w:val="16"/>
                <w:szCs w:val="16"/>
              </w:rPr>
            </w:pPr>
            <w:r w:rsidRPr="0054306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1388984B" w:rsidR="006B7443" w:rsidRPr="004F155E" w:rsidRDefault="006B7443" w:rsidP="006B7443">
            <w:pPr>
              <w:spacing w:after="0" w:line="240" w:lineRule="auto"/>
              <w:rPr>
                <w:rFonts w:ascii="Verdana" w:hAnsi="Verdana" w:cs="Arial"/>
                <w:color w:val="000000"/>
                <w:sz w:val="16"/>
                <w:szCs w:val="16"/>
              </w:rPr>
            </w:pPr>
            <w:r w:rsidRPr="004F155E">
              <w:rPr>
                <w:rFonts w:ascii="Verdana" w:hAnsi="Verdana" w:cs="Arial"/>
                <w:color w:val="000000"/>
                <w:sz w:val="16"/>
                <w:szCs w:val="16"/>
              </w:rPr>
              <w:t>Correo Electrónico*</w:t>
            </w:r>
          </w:p>
        </w:tc>
      </w:tr>
      <w:tr w:rsidR="006B7443" w:rsidRPr="00666AB9" w14:paraId="3A750AA8" w14:textId="77777777" w:rsidTr="002E6931">
        <w:trPr>
          <w:trHeight w:val="117"/>
        </w:trPr>
        <w:tc>
          <w:tcPr>
            <w:tcW w:w="960" w:type="dxa"/>
            <w:tcMar>
              <w:top w:w="30" w:type="dxa"/>
              <w:left w:w="30" w:type="dxa"/>
              <w:bottom w:w="30" w:type="dxa"/>
              <w:right w:w="30" w:type="dxa"/>
            </w:tcMar>
            <w:vAlign w:val="center"/>
          </w:tcPr>
          <w:p w14:paraId="136A6AE4" w14:textId="4C4ED6E3" w:rsidR="006B7443" w:rsidRPr="00666AB9" w:rsidRDefault="006B7443" w:rsidP="006B7443">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74937A14" w14:textId="43C0D066" w:rsidR="006B7443" w:rsidRPr="00666AB9" w:rsidRDefault="006B7443" w:rsidP="006B7443">
            <w:pPr>
              <w:spacing w:after="0" w:line="240" w:lineRule="auto"/>
              <w:jc w:val="center"/>
              <w:rPr>
                <w:rFonts w:ascii="Verdana" w:eastAsia="Arial" w:hAnsi="Verdana" w:cs="Arial"/>
                <w:b/>
                <w:bCs/>
                <w:color w:val="000000" w:themeColor="text1"/>
                <w:sz w:val="16"/>
                <w:szCs w:val="16"/>
              </w:rPr>
            </w:pPr>
            <w:r w:rsidRPr="0054306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8BF3585" w14:textId="348A81F9" w:rsidR="006B7443" w:rsidRPr="004F155E" w:rsidRDefault="006B7443" w:rsidP="006B7443">
            <w:pPr>
              <w:spacing w:after="0" w:line="240" w:lineRule="auto"/>
              <w:rPr>
                <w:rFonts w:ascii="Verdana" w:eastAsia="Arial" w:hAnsi="Verdana" w:cs="Arial"/>
                <w:color w:val="000000" w:themeColor="text1"/>
                <w:sz w:val="16"/>
                <w:szCs w:val="16"/>
              </w:rPr>
            </w:pPr>
            <w:r w:rsidRPr="004F155E">
              <w:rPr>
                <w:rFonts w:ascii="Verdana" w:hAnsi="Verdana" w:cs="Arial"/>
                <w:color w:val="000000"/>
                <w:sz w:val="16"/>
                <w:szCs w:val="16"/>
              </w:rPr>
              <w:t>Memorando*</w:t>
            </w:r>
          </w:p>
        </w:tc>
      </w:tr>
      <w:tr w:rsidR="006B7443" w:rsidRPr="00666AB9" w14:paraId="40428293" w14:textId="77777777" w:rsidTr="002E6931">
        <w:trPr>
          <w:trHeight w:val="117"/>
        </w:trPr>
        <w:tc>
          <w:tcPr>
            <w:tcW w:w="960" w:type="dxa"/>
            <w:tcMar>
              <w:top w:w="30" w:type="dxa"/>
              <w:left w:w="30" w:type="dxa"/>
              <w:bottom w:w="30" w:type="dxa"/>
              <w:right w:w="30" w:type="dxa"/>
            </w:tcMar>
            <w:vAlign w:val="center"/>
          </w:tcPr>
          <w:p w14:paraId="716207CF" w14:textId="079699FC" w:rsidR="006B7443" w:rsidRPr="00666AB9" w:rsidRDefault="006B7443" w:rsidP="006B7443">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58D27BDF" w14:textId="5707AF72" w:rsidR="006B7443" w:rsidRPr="00666AB9" w:rsidRDefault="006B7443" w:rsidP="006B7443">
            <w:pPr>
              <w:spacing w:after="0" w:line="240" w:lineRule="auto"/>
              <w:jc w:val="center"/>
              <w:rPr>
                <w:rFonts w:ascii="Verdana" w:eastAsia="Arial" w:hAnsi="Verdana" w:cs="Arial"/>
                <w:b/>
                <w:bCs/>
                <w:color w:val="000000" w:themeColor="text1"/>
                <w:sz w:val="16"/>
                <w:szCs w:val="16"/>
              </w:rPr>
            </w:pPr>
            <w:r w:rsidRPr="0054306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DE6F49A" w14:textId="21AE8D0D" w:rsidR="006B7443" w:rsidRPr="004F155E" w:rsidRDefault="006B7443" w:rsidP="006B7443">
            <w:pPr>
              <w:spacing w:after="0" w:line="240" w:lineRule="auto"/>
              <w:rPr>
                <w:rFonts w:ascii="Verdana" w:hAnsi="Verdana" w:cs="Arial"/>
                <w:color w:val="000000"/>
                <w:sz w:val="16"/>
                <w:szCs w:val="16"/>
              </w:rPr>
            </w:pPr>
            <w:r w:rsidRPr="004F155E">
              <w:rPr>
                <w:rFonts w:ascii="Verdana" w:hAnsi="Verdana" w:cs="Arial"/>
                <w:color w:val="000000"/>
                <w:sz w:val="16"/>
                <w:szCs w:val="16"/>
              </w:rPr>
              <w:t>base de datos de conceptos técnicos DIMAR*</w:t>
            </w:r>
          </w:p>
        </w:tc>
      </w:tr>
      <w:tr w:rsidR="006B7443" w:rsidRPr="00666AB9" w14:paraId="680A57EE" w14:textId="77777777" w:rsidTr="002E6931">
        <w:trPr>
          <w:trHeight w:val="117"/>
        </w:trPr>
        <w:tc>
          <w:tcPr>
            <w:tcW w:w="960" w:type="dxa"/>
            <w:tcMar>
              <w:top w:w="30" w:type="dxa"/>
              <w:left w:w="30" w:type="dxa"/>
              <w:bottom w:w="30" w:type="dxa"/>
              <w:right w:w="30" w:type="dxa"/>
            </w:tcMar>
            <w:vAlign w:val="center"/>
          </w:tcPr>
          <w:p w14:paraId="3AC178BB" w14:textId="379E1205" w:rsidR="006B7443" w:rsidRPr="00666AB9" w:rsidRDefault="006B7443" w:rsidP="006B7443">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tcPr>
          <w:p w14:paraId="2B417E38" w14:textId="5CE292D0" w:rsidR="006B7443" w:rsidRPr="00666AB9" w:rsidRDefault="006B7443" w:rsidP="006B7443">
            <w:pPr>
              <w:spacing w:after="0" w:line="240" w:lineRule="auto"/>
              <w:jc w:val="center"/>
              <w:rPr>
                <w:rFonts w:ascii="Verdana" w:eastAsia="Arial" w:hAnsi="Verdana" w:cs="Arial"/>
                <w:b/>
                <w:bCs/>
                <w:color w:val="000000" w:themeColor="text1"/>
                <w:sz w:val="16"/>
                <w:szCs w:val="16"/>
              </w:rPr>
            </w:pPr>
            <w:r w:rsidRPr="0054306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A93ED7C" w14:textId="54490600" w:rsidR="006B7443" w:rsidRPr="004F155E" w:rsidRDefault="006B7443" w:rsidP="006B7443">
            <w:pPr>
              <w:spacing w:after="0" w:line="240" w:lineRule="auto"/>
              <w:rPr>
                <w:rFonts w:ascii="Verdana" w:eastAsia="Arial" w:hAnsi="Verdana" w:cs="Arial"/>
                <w:color w:val="000000" w:themeColor="text1"/>
                <w:sz w:val="16"/>
                <w:szCs w:val="16"/>
              </w:rPr>
            </w:pPr>
            <w:r w:rsidRPr="004F155E">
              <w:rPr>
                <w:rFonts w:ascii="Verdana" w:hAnsi="Verdana" w:cs="Arial"/>
                <w:color w:val="000000"/>
                <w:sz w:val="16"/>
                <w:szCs w:val="16"/>
              </w:rPr>
              <w:t>Acciones de mejoramiento*</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58CB4A58" w:rsidR="00EA0826" w:rsidRPr="00666AB9" w:rsidRDefault="009A63E3"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1CED445A" w14:textId="32683E79" w:rsidR="006F3D2D" w:rsidRDefault="006F3D2D" w:rsidP="003033FD">
            <w:pPr>
              <w:spacing w:after="0" w:line="240" w:lineRule="auto"/>
              <w:jc w:val="both"/>
              <w:rPr>
                <w:rFonts w:ascii="Verdana" w:hAnsi="Verdana" w:cs="Arial"/>
                <w:bCs/>
                <w:color w:val="000000"/>
                <w:sz w:val="16"/>
                <w:szCs w:val="16"/>
              </w:rPr>
            </w:pPr>
            <w:r>
              <w:rPr>
                <w:rFonts w:ascii="Verdana" w:hAnsi="Verdana" w:cs="Arial"/>
                <w:sz w:val="16"/>
                <w:szCs w:val="16"/>
              </w:rPr>
              <w:t xml:space="preserve">Código anterior: </w:t>
            </w:r>
            <w:r w:rsidR="00A475B1" w:rsidRPr="00A475B1">
              <w:rPr>
                <w:rFonts w:ascii="Verdana" w:hAnsi="Verdana" w:cs="Arial"/>
                <w:bCs/>
                <w:color w:val="000000"/>
                <w:sz w:val="16"/>
                <w:szCs w:val="16"/>
              </w:rPr>
              <w:t>FP-PR-027</w:t>
            </w:r>
            <w:r w:rsidR="00B74196">
              <w:rPr>
                <w:rFonts w:ascii="Verdana" w:hAnsi="Verdana" w:cs="Arial"/>
                <w:bCs/>
                <w:color w:val="000000"/>
                <w:sz w:val="16"/>
                <w:szCs w:val="16"/>
              </w:rPr>
              <w:t xml:space="preserve"> V2</w:t>
            </w:r>
          </w:p>
          <w:p w14:paraId="74719AF0" w14:textId="77777777" w:rsidR="006B7443" w:rsidRDefault="006B7443" w:rsidP="003033FD">
            <w:pPr>
              <w:spacing w:after="0" w:line="240" w:lineRule="auto"/>
              <w:jc w:val="both"/>
              <w:rPr>
                <w:rFonts w:ascii="Verdana" w:hAnsi="Verdana" w:cs="Arial"/>
                <w:bCs/>
                <w:color w:val="000000"/>
                <w:sz w:val="16"/>
                <w:szCs w:val="16"/>
              </w:rPr>
            </w:pPr>
          </w:p>
          <w:p w14:paraId="7BD2E946" w14:textId="77777777" w:rsidR="009C3DC5" w:rsidRDefault="009C3DC5" w:rsidP="009C3DC5">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654C26E7" w14:textId="77777777" w:rsidR="009C3DC5" w:rsidRDefault="009C3DC5" w:rsidP="009C3DC5">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9C3DC5" w14:paraId="2B3C5453" w14:textId="77777777" w:rsidTr="0000442C">
              <w:tc>
                <w:tcPr>
                  <w:tcW w:w="3995" w:type="dxa"/>
                </w:tcPr>
                <w:p w14:paraId="357D4B27" w14:textId="77777777" w:rsidR="009C3DC5" w:rsidRDefault="009C3DC5" w:rsidP="009C3DC5">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22B8EBD7" w14:textId="77777777" w:rsidR="009C3DC5" w:rsidRDefault="009C3DC5" w:rsidP="009C3DC5">
                  <w:pPr>
                    <w:jc w:val="center"/>
                    <w:rPr>
                      <w:rFonts w:ascii="Verdana" w:hAnsi="Verdana" w:cs="Arial"/>
                      <w:bCs/>
                      <w:color w:val="000000"/>
                      <w:sz w:val="16"/>
                      <w:szCs w:val="21"/>
                    </w:rPr>
                  </w:pPr>
                  <w:r>
                    <w:rPr>
                      <w:rFonts w:ascii="Verdana" w:hAnsi="Verdana" w:cs="Arial"/>
                      <w:bCs/>
                      <w:color w:val="000000"/>
                      <w:sz w:val="16"/>
                      <w:szCs w:val="21"/>
                    </w:rPr>
                    <w:t>APROBÓ</w:t>
                  </w:r>
                </w:p>
              </w:tc>
            </w:tr>
            <w:tr w:rsidR="009C3DC5" w14:paraId="752666C8" w14:textId="77777777" w:rsidTr="0000442C">
              <w:tc>
                <w:tcPr>
                  <w:tcW w:w="3995" w:type="dxa"/>
                </w:tcPr>
                <w:p w14:paraId="29E86EE3" w14:textId="77777777" w:rsidR="001C7FB0" w:rsidRPr="00E11B60" w:rsidRDefault="001C7FB0" w:rsidP="009C3DC5">
                  <w:pPr>
                    <w:jc w:val="both"/>
                    <w:rPr>
                      <w:rFonts w:ascii="Verdana" w:hAnsi="Verdana" w:cs="Arial"/>
                      <w:bCs/>
                      <w:color w:val="000000" w:themeColor="text1"/>
                      <w:sz w:val="16"/>
                      <w:szCs w:val="21"/>
                    </w:rPr>
                  </w:pPr>
                  <w:r w:rsidRPr="00E11B60">
                    <w:rPr>
                      <w:rFonts w:ascii="Verdana" w:hAnsi="Verdana" w:cs="Arial"/>
                      <w:bCs/>
                      <w:color w:val="000000" w:themeColor="text1"/>
                      <w:sz w:val="16"/>
                      <w:szCs w:val="21"/>
                    </w:rPr>
                    <w:t>MARIA EUGENIA ANZOLA TAVERA</w:t>
                  </w:r>
                </w:p>
                <w:p w14:paraId="6CFB2DAF" w14:textId="77777777" w:rsidR="009C3DC5" w:rsidRPr="00E11B60" w:rsidRDefault="009C3DC5" w:rsidP="009C3DC5">
                  <w:pPr>
                    <w:jc w:val="both"/>
                    <w:rPr>
                      <w:rFonts w:ascii="Verdana" w:hAnsi="Verdana" w:cs="Arial"/>
                      <w:bCs/>
                      <w:color w:val="000000" w:themeColor="text1"/>
                      <w:sz w:val="16"/>
                      <w:szCs w:val="21"/>
                    </w:rPr>
                  </w:pPr>
                  <w:r w:rsidRPr="00E11B60">
                    <w:rPr>
                      <w:rFonts w:ascii="Verdana" w:hAnsi="Verdana" w:cs="Arial"/>
                      <w:bCs/>
                      <w:color w:val="000000" w:themeColor="text1"/>
                      <w:sz w:val="16"/>
                      <w:szCs w:val="21"/>
                    </w:rPr>
                    <w:t xml:space="preserve">Cargo: </w:t>
                  </w:r>
                  <w:r w:rsidR="001C7FB0" w:rsidRPr="00E11B60">
                    <w:rPr>
                      <w:rFonts w:ascii="Verdana" w:hAnsi="Verdana" w:cs="Arial"/>
                      <w:bCs/>
                      <w:color w:val="000000" w:themeColor="text1"/>
                      <w:sz w:val="16"/>
                      <w:szCs w:val="21"/>
                    </w:rPr>
                    <w:t>Profesional Universitario 11</w:t>
                  </w:r>
                </w:p>
                <w:p w14:paraId="0F8CCFAA" w14:textId="77777777" w:rsidR="00E11B60" w:rsidRPr="00E11B60" w:rsidRDefault="00E11B60" w:rsidP="009C3DC5">
                  <w:pPr>
                    <w:jc w:val="both"/>
                    <w:rPr>
                      <w:rFonts w:ascii="Verdana" w:hAnsi="Verdana" w:cs="Arial"/>
                      <w:bCs/>
                      <w:color w:val="000000" w:themeColor="text1"/>
                      <w:sz w:val="16"/>
                      <w:szCs w:val="21"/>
                    </w:rPr>
                  </w:pPr>
                </w:p>
                <w:p w14:paraId="622782B2" w14:textId="7A544FF8" w:rsidR="001C7FB0" w:rsidRPr="00E11B60" w:rsidRDefault="001C7FB0" w:rsidP="009C3DC5">
                  <w:pPr>
                    <w:jc w:val="both"/>
                    <w:rPr>
                      <w:rFonts w:ascii="Verdana" w:hAnsi="Verdana" w:cs="Arial"/>
                      <w:bCs/>
                      <w:color w:val="000000" w:themeColor="text1"/>
                      <w:sz w:val="16"/>
                      <w:szCs w:val="21"/>
                    </w:rPr>
                  </w:pPr>
                  <w:r w:rsidRPr="00E11B60">
                    <w:rPr>
                      <w:rFonts w:ascii="Verdana" w:hAnsi="Verdana" w:cs="Arial"/>
                      <w:bCs/>
                      <w:color w:val="000000" w:themeColor="text1"/>
                      <w:sz w:val="16"/>
                      <w:szCs w:val="21"/>
                    </w:rPr>
                    <w:t>MARTHA PILAR HERNANDEZ RODRIGUEZ</w:t>
                  </w:r>
                </w:p>
                <w:p w14:paraId="63EA5DD7" w14:textId="334BB465" w:rsidR="001C7FB0" w:rsidRPr="00E11B60" w:rsidRDefault="001C7FB0" w:rsidP="001C7FB0">
                  <w:pPr>
                    <w:jc w:val="both"/>
                    <w:rPr>
                      <w:rFonts w:ascii="Arial" w:hAnsi="Arial" w:cs="Arial"/>
                      <w:color w:val="000000" w:themeColor="text1"/>
                      <w:sz w:val="18"/>
                      <w:szCs w:val="18"/>
                    </w:rPr>
                  </w:pPr>
                  <w:r w:rsidRPr="00E11B60">
                    <w:rPr>
                      <w:rFonts w:ascii="Verdana" w:hAnsi="Verdana" w:cs="Arial"/>
                      <w:bCs/>
                      <w:color w:val="000000" w:themeColor="text1"/>
                      <w:sz w:val="16"/>
                      <w:szCs w:val="21"/>
                    </w:rPr>
                    <w:t xml:space="preserve">Cargo: </w:t>
                  </w:r>
                  <w:r w:rsidRPr="00E11B60">
                    <w:rPr>
                      <w:rFonts w:ascii="Arial" w:hAnsi="Arial" w:cs="Arial"/>
                      <w:color w:val="000000" w:themeColor="text1"/>
                      <w:sz w:val="18"/>
                      <w:szCs w:val="18"/>
                    </w:rPr>
                    <w:t>Jefe Oficina Asesora de Planeación Sectorial(E)</w:t>
                  </w:r>
                </w:p>
                <w:p w14:paraId="5927E2A6" w14:textId="2FAC3C47" w:rsidR="001C7FB0" w:rsidRPr="00E11B60" w:rsidRDefault="001C7FB0" w:rsidP="009C3DC5">
                  <w:pPr>
                    <w:jc w:val="both"/>
                    <w:rPr>
                      <w:rFonts w:ascii="Verdana" w:hAnsi="Verdana" w:cs="Arial"/>
                      <w:bCs/>
                      <w:color w:val="000000" w:themeColor="text1"/>
                      <w:sz w:val="16"/>
                      <w:szCs w:val="21"/>
                    </w:rPr>
                  </w:pPr>
                </w:p>
              </w:tc>
              <w:tc>
                <w:tcPr>
                  <w:tcW w:w="3995" w:type="dxa"/>
                </w:tcPr>
                <w:p w14:paraId="366AF5F2" w14:textId="77777777" w:rsidR="00E11B60" w:rsidRPr="00E11B60" w:rsidRDefault="00E11B60" w:rsidP="009C3DC5">
                  <w:pPr>
                    <w:jc w:val="both"/>
                    <w:rPr>
                      <w:rFonts w:ascii="Verdana" w:hAnsi="Verdana" w:cs="Arial"/>
                      <w:bCs/>
                      <w:color w:val="000000" w:themeColor="text1"/>
                      <w:sz w:val="16"/>
                      <w:szCs w:val="21"/>
                    </w:rPr>
                  </w:pPr>
                  <w:r w:rsidRPr="00E11B60">
                    <w:rPr>
                      <w:rFonts w:ascii="Verdana" w:hAnsi="Verdana" w:cs="Arial"/>
                      <w:bCs/>
                      <w:color w:val="000000" w:themeColor="text1"/>
                      <w:sz w:val="16"/>
                      <w:szCs w:val="21"/>
                    </w:rPr>
                    <w:t>SANDRA JIMENA ZULUAGA GARCIA</w:t>
                  </w:r>
                </w:p>
                <w:p w14:paraId="215C8350" w14:textId="558609E8" w:rsidR="009C3DC5" w:rsidRPr="00E11B60" w:rsidRDefault="009C3DC5" w:rsidP="009C3DC5">
                  <w:pPr>
                    <w:jc w:val="both"/>
                    <w:rPr>
                      <w:rFonts w:ascii="Verdana" w:hAnsi="Verdana" w:cs="Arial"/>
                      <w:bCs/>
                      <w:color w:val="000000" w:themeColor="text1"/>
                      <w:sz w:val="16"/>
                      <w:szCs w:val="21"/>
                    </w:rPr>
                  </w:pPr>
                  <w:r w:rsidRPr="00E11B60">
                    <w:rPr>
                      <w:rFonts w:ascii="Verdana" w:hAnsi="Verdana" w:cs="Arial"/>
                      <w:bCs/>
                      <w:color w:val="000000" w:themeColor="text1"/>
                      <w:sz w:val="16"/>
                      <w:szCs w:val="21"/>
                    </w:rPr>
                    <w:t>Cargo:</w:t>
                  </w:r>
                  <w:r w:rsidRPr="00E11B60">
                    <w:rPr>
                      <w:rFonts w:ascii="Arial" w:hAnsi="Arial" w:cs="Arial"/>
                      <w:color w:val="000000" w:themeColor="text1"/>
                      <w:sz w:val="18"/>
                      <w:szCs w:val="18"/>
                    </w:rPr>
                    <w:t xml:space="preserve"> </w:t>
                  </w:r>
                  <w:r w:rsidR="00E11B60" w:rsidRPr="00E11B60">
                    <w:rPr>
                      <w:rFonts w:ascii="Verdana" w:hAnsi="Verdana" w:cs="Arial"/>
                      <w:bCs/>
                      <w:color w:val="000000" w:themeColor="text1"/>
                      <w:sz w:val="16"/>
                      <w:szCs w:val="21"/>
                    </w:rPr>
                    <w:t>Director(a) de Calidad y Desarrollo Sostenible del Turismo</w:t>
                  </w:r>
                </w:p>
              </w:tc>
            </w:tr>
          </w:tbl>
          <w:p w14:paraId="5D41F4E0" w14:textId="77777777" w:rsidR="009C3DC5" w:rsidRDefault="009C3DC5" w:rsidP="009C3DC5">
            <w:pPr>
              <w:spacing w:after="0" w:line="240" w:lineRule="auto"/>
              <w:jc w:val="both"/>
              <w:rPr>
                <w:rFonts w:ascii="Verdana" w:hAnsi="Verdana" w:cs="Arial"/>
                <w:bCs/>
                <w:color w:val="000000"/>
                <w:sz w:val="16"/>
                <w:szCs w:val="21"/>
              </w:rPr>
            </w:pPr>
          </w:p>
          <w:p w14:paraId="465C16B5" w14:textId="77777777" w:rsidR="009C3DC5" w:rsidRDefault="009C3DC5" w:rsidP="009C3DC5">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p w14:paraId="4CF8C849" w14:textId="0D1F0350" w:rsidR="006B7443" w:rsidRPr="00666AB9" w:rsidRDefault="006B7443" w:rsidP="003033FD">
            <w:pPr>
              <w:spacing w:after="0" w:line="240" w:lineRule="auto"/>
              <w:jc w:val="both"/>
              <w:rPr>
                <w:rFonts w:ascii="Verdana" w:hAnsi="Verdana" w:cs="Arial"/>
                <w:sz w:val="16"/>
                <w:szCs w:val="16"/>
              </w:rPr>
            </w:pP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C3E5" w14:textId="77777777" w:rsidR="003D3116" w:rsidRDefault="003D3116" w:rsidP="00FF09A0">
      <w:pPr>
        <w:spacing w:after="0" w:line="240" w:lineRule="auto"/>
      </w:pPr>
      <w:r>
        <w:separator/>
      </w:r>
    </w:p>
  </w:endnote>
  <w:endnote w:type="continuationSeparator" w:id="0">
    <w:p w14:paraId="20652E7D" w14:textId="77777777" w:rsidR="003D3116" w:rsidRDefault="003D3116"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A766" w14:textId="77777777" w:rsidR="003D3116" w:rsidRDefault="003D3116" w:rsidP="00FF09A0">
      <w:pPr>
        <w:spacing w:after="0" w:line="240" w:lineRule="auto"/>
      </w:pPr>
      <w:r>
        <w:separator/>
      </w:r>
    </w:p>
  </w:footnote>
  <w:footnote w:type="continuationSeparator" w:id="0">
    <w:p w14:paraId="52F64C24" w14:textId="77777777" w:rsidR="003D3116" w:rsidRDefault="003D3116"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745638B9"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6B318A" w:rsidRPr="006B318A">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36F0B968" w:rsidR="4F8B75BB" w:rsidRPr="00666AB9" w:rsidRDefault="00A475B1"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EMISIÓN DE CONCEPTOS CON DESTINO DIMAR, ANI Y CORMAGDALENA.</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2DB0166B"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7C2A6C">
            <w:rPr>
              <w:rFonts w:ascii="Verdana" w:eastAsia="Arial" w:hAnsi="Verdana" w:cs="Arial"/>
              <w:color w:val="000000" w:themeColor="text1"/>
              <w:sz w:val="16"/>
              <w:szCs w:val="16"/>
            </w:rPr>
            <w:t>016</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504783C1" w:rsidR="618C038B" w:rsidRPr="00666AB9" w:rsidRDefault="007C2A6C"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5108271">
    <w:abstractNumId w:val="13"/>
  </w:num>
  <w:num w:numId="2" w16cid:durableId="352651287">
    <w:abstractNumId w:val="4"/>
  </w:num>
  <w:num w:numId="3" w16cid:durableId="1798570761">
    <w:abstractNumId w:val="1"/>
  </w:num>
  <w:num w:numId="4" w16cid:durableId="562764375">
    <w:abstractNumId w:val="8"/>
  </w:num>
  <w:num w:numId="5" w16cid:durableId="1863592010">
    <w:abstractNumId w:val="12"/>
  </w:num>
  <w:num w:numId="6" w16cid:durableId="1793860189">
    <w:abstractNumId w:val="2"/>
  </w:num>
  <w:num w:numId="7" w16cid:durableId="888806568">
    <w:abstractNumId w:val="0"/>
  </w:num>
  <w:num w:numId="8" w16cid:durableId="1860895066">
    <w:abstractNumId w:val="3"/>
  </w:num>
  <w:num w:numId="9" w16cid:durableId="2035497831">
    <w:abstractNumId w:val="9"/>
  </w:num>
  <w:num w:numId="10" w16cid:durableId="900597939">
    <w:abstractNumId w:val="5"/>
  </w:num>
  <w:num w:numId="11" w16cid:durableId="645093002">
    <w:abstractNumId w:val="10"/>
  </w:num>
  <w:num w:numId="12" w16cid:durableId="1683822455">
    <w:abstractNumId w:val="7"/>
  </w:num>
  <w:num w:numId="13" w16cid:durableId="2025354742">
    <w:abstractNumId w:val="6"/>
  </w:num>
  <w:num w:numId="14" w16cid:durableId="9136648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84489"/>
    <w:rsid w:val="000A2345"/>
    <w:rsid w:val="000A6C04"/>
    <w:rsid w:val="000B4925"/>
    <w:rsid w:val="000B497A"/>
    <w:rsid w:val="000C2CEB"/>
    <w:rsid w:val="000E5FFE"/>
    <w:rsid w:val="000F1080"/>
    <w:rsid w:val="00111E13"/>
    <w:rsid w:val="00136A11"/>
    <w:rsid w:val="001C5FBA"/>
    <w:rsid w:val="001C6CBA"/>
    <w:rsid w:val="001C7FB0"/>
    <w:rsid w:val="001D0B5F"/>
    <w:rsid w:val="001E63E6"/>
    <w:rsid w:val="001E7211"/>
    <w:rsid w:val="00207980"/>
    <w:rsid w:val="00223AA5"/>
    <w:rsid w:val="00237C40"/>
    <w:rsid w:val="0024300F"/>
    <w:rsid w:val="0024690F"/>
    <w:rsid w:val="002609A3"/>
    <w:rsid w:val="0026414F"/>
    <w:rsid w:val="00274A63"/>
    <w:rsid w:val="0029132E"/>
    <w:rsid w:val="00291CA0"/>
    <w:rsid w:val="002931C7"/>
    <w:rsid w:val="00293CEB"/>
    <w:rsid w:val="00295947"/>
    <w:rsid w:val="002A0289"/>
    <w:rsid w:val="002A45E3"/>
    <w:rsid w:val="002B4273"/>
    <w:rsid w:val="002C2E93"/>
    <w:rsid w:val="002C3BD4"/>
    <w:rsid w:val="002E6474"/>
    <w:rsid w:val="002F0F53"/>
    <w:rsid w:val="002F176B"/>
    <w:rsid w:val="002F28AF"/>
    <w:rsid w:val="002F5FEB"/>
    <w:rsid w:val="00300460"/>
    <w:rsid w:val="00301C99"/>
    <w:rsid w:val="003033FD"/>
    <w:rsid w:val="00313C84"/>
    <w:rsid w:val="003545C9"/>
    <w:rsid w:val="003644BD"/>
    <w:rsid w:val="003823B7"/>
    <w:rsid w:val="003B7177"/>
    <w:rsid w:val="003D3116"/>
    <w:rsid w:val="003F29BE"/>
    <w:rsid w:val="00400C58"/>
    <w:rsid w:val="00403988"/>
    <w:rsid w:val="0040542A"/>
    <w:rsid w:val="00416D2C"/>
    <w:rsid w:val="00454302"/>
    <w:rsid w:val="004A258A"/>
    <w:rsid w:val="004A3BE9"/>
    <w:rsid w:val="004B7F25"/>
    <w:rsid w:val="004E73E5"/>
    <w:rsid w:val="004F155E"/>
    <w:rsid w:val="004F2A29"/>
    <w:rsid w:val="004F799A"/>
    <w:rsid w:val="005034CA"/>
    <w:rsid w:val="00527566"/>
    <w:rsid w:val="00535FDD"/>
    <w:rsid w:val="00570D5D"/>
    <w:rsid w:val="00573D13"/>
    <w:rsid w:val="005832CD"/>
    <w:rsid w:val="00584585"/>
    <w:rsid w:val="00585793"/>
    <w:rsid w:val="00591941"/>
    <w:rsid w:val="005A0CE9"/>
    <w:rsid w:val="005A3044"/>
    <w:rsid w:val="005A6B66"/>
    <w:rsid w:val="005A7D0E"/>
    <w:rsid w:val="005B58CB"/>
    <w:rsid w:val="005B5CEB"/>
    <w:rsid w:val="005B6577"/>
    <w:rsid w:val="005D2594"/>
    <w:rsid w:val="005E25C7"/>
    <w:rsid w:val="005F3247"/>
    <w:rsid w:val="00601069"/>
    <w:rsid w:val="00607318"/>
    <w:rsid w:val="006165B0"/>
    <w:rsid w:val="006169FD"/>
    <w:rsid w:val="006279DE"/>
    <w:rsid w:val="006456A3"/>
    <w:rsid w:val="0064724B"/>
    <w:rsid w:val="0066027D"/>
    <w:rsid w:val="00666AB9"/>
    <w:rsid w:val="00684262"/>
    <w:rsid w:val="0069702B"/>
    <w:rsid w:val="006B12B9"/>
    <w:rsid w:val="006B1F16"/>
    <w:rsid w:val="006B318A"/>
    <w:rsid w:val="006B7443"/>
    <w:rsid w:val="006C52F0"/>
    <w:rsid w:val="006D1AB7"/>
    <w:rsid w:val="006E1279"/>
    <w:rsid w:val="006F0A35"/>
    <w:rsid w:val="006F3D2D"/>
    <w:rsid w:val="007124C9"/>
    <w:rsid w:val="00713034"/>
    <w:rsid w:val="0072655E"/>
    <w:rsid w:val="007341F5"/>
    <w:rsid w:val="00747263"/>
    <w:rsid w:val="007558EC"/>
    <w:rsid w:val="00757FF1"/>
    <w:rsid w:val="007670FA"/>
    <w:rsid w:val="007758F6"/>
    <w:rsid w:val="00792E1F"/>
    <w:rsid w:val="0079534A"/>
    <w:rsid w:val="0079608A"/>
    <w:rsid w:val="007B4E62"/>
    <w:rsid w:val="007C2A6C"/>
    <w:rsid w:val="007C3D27"/>
    <w:rsid w:val="007C4B85"/>
    <w:rsid w:val="007D3138"/>
    <w:rsid w:val="007D51BE"/>
    <w:rsid w:val="007F76CE"/>
    <w:rsid w:val="008034D9"/>
    <w:rsid w:val="00804F85"/>
    <w:rsid w:val="00823BA1"/>
    <w:rsid w:val="00851992"/>
    <w:rsid w:val="00853A22"/>
    <w:rsid w:val="0087001D"/>
    <w:rsid w:val="00874AE0"/>
    <w:rsid w:val="00886EC1"/>
    <w:rsid w:val="00895E24"/>
    <w:rsid w:val="008974F0"/>
    <w:rsid w:val="008B0C34"/>
    <w:rsid w:val="008D6D1B"/>
    <w:rsid w:val="008F0A6E"/>
    <w:rsid w:val="00900199"/>
    <w:rsid w:val="0091085B"/>
    <w:rsid w:val="00925745"/>
    <w:rsid w:val="0093090C"/>
    <w:rsid w:val="00940BA8"/>
    <w:rsid w:val="00944BE9"/>
    <w:rsid w:val="00954D11"/>
    <w:rsid w:val="00970821"/>
    <w:rsid w:val="00970E8B"/>
    <w:rsid w:val="00971C19"/>
    <w:rsid w:val="009A0A14"/>
    <w:rsid w:val="009A384B"/>
    <w:rsid w:val="009A63E3"/>
    <w:rsid w:val="009B622A"/>
    <w:rsid w:val="009C14ED"/>
    <w:rsid w:val="009C21BB"/>
    <w:rsid w:val="009C3DC5"/>
    <w:rsid w:val="009C583C"/>
    <w:rsid w:val="009D07CF"/>
    <w:rsid w:val="009D19DD"/>
    <w:rsid w:val="009D2340"/>
    <w:rsid w:val="009D6F23"/>
    <w:rsid w:val="009E4885"/>
    <w:rsid w:val="009E5DB2"/>
    <w:rsid w:val="009F44E8"/>
    <w:rsid w:val="00A02DE1"/>
    <w:rsid w:val="00A113D7"/>
    <w:rsid w:val="00A115BC"/>
    <w:rsid w:val="00A202A6"/>
    <w:rsid w:val="00A22F3F"/>
    <w:rsid w:val="00A32148"/>
    <w:rsid w:val="00A35B13"/>
    <w:rsid w:val="00A475B1"/>
    <w:rsid w:val="00A570F6"/>
    <w:rsid w:val="00A669EA"/>
    <w:rsid w:val="00A70643"/>
    <w:rsid w:val="00A75D0E"/>
    <w:rsid w:val="00A76CDB"/>
    <w:rsid w:val="00A770ED"/>
    <w:rsid w:val="00A808A4"/>
    <w:rsid w:val="00A85151"/>
    <w:rsid w:val="00AD5DB2"/>
    <w:rsid w:val="00AD62FA"/>
    <w:rsid w:val="00AD6B3B"/>
    <w:rsid w:val="00AD7470"/>
    <w:rsid w:val="00AF2851"/>
    <w:rsid w:val="00AF3BAE"/>
    <w:rsid w:val="00B07EC5"/>
    <w:rsid w:val="00B10731"/>
    <w:rsid w:val="00B12631"/>
    <w:rsid w:val="00B20613"/>
    <w:rsid w:val="00B2097D"/>
    <w:rsid w:val="00B37A7C"/>
    <w:rsid w:val="00B61822"/>
    <w:rsid w:val="00B679FA"/>
    <w:rsid w:val="00B74196"/>
    <w:rsid w:val="00B838E7"/>
    <w:rsid w:val="00BA58FB"/>
    <w:rsid w:val="00BB1B01"/>
    <w:rsid w:val="00BB4EAC"/>
    <w:rsid w:val="00BB63A6"/>
    <w:rsid w:val="00C1728E"/>
    <w:rsid w:val="00C21389"/>
    <w:rsid w:val="00C33928"/>
    <w:rsid w:val="00C458C4"/>
    <w:rsid w:val="00C46177"/>
    <w:rsid w:val="00C63B16"/>
    <w:rsid w:val="00C71896"/>
    <w:rsid w:val="00C71CC6"/>
    <w:rsid w:val="00C729AD"/>
    <w:rsid w:val="00C77DA4"/>
    <w:rsid w:val="00C8072D"/>
    <w:rsid w:val="00C8226F"/>
    <w:rsid w:val="00C823B2"/>
    <w:rsid w:val="00CA776F"/>
    <w:rsid w:val="00CC6239"/>
    <w:rsid w:val="00CD3C2F"/>
    <w:rsid w:val="00CE0005"/>
    <w:rsid w:val="00CE1614"/>
    <w:rsid w:val="00D102FF"/>
    <w:rsid w:val="00D14EE3"/>
    <w:rsid w:val="00D27F6A"/>
    <w:rsid w:val="00D30510"/>
    <w:rsid w:val="00D4353B"/>
    <w:rsid w:val="00D56739"/>
    <w:rsid w:val="00D8671B"/>
    <w:rsid w:val="00DA19DE"/>
    <w:rsid w:val="00DC606B"/>
    <w:rsid w:val="00E031E5"/>
    <w:rsid w:val="00E11B60"/>
    <w:rsid w:val="00E143A7"/>
    <w:rsid w:val="00E22DCA"/>
    <w:rsid w:val="00E30AA0"/>
    <w:rsid w:val="00E32749"/>
    <w:rsid w:val="00E36528"/>
    <w:rsid w:val="00E503BD"/>
    <w:rsid w:val="00E70323"/>
    <w:rsid w:val="00E75BA3"/>
    <w:rsid w:val="00E87A9C"/>
    <w:rsid w:val="00E91094"/>
    <w:rsid w:val="00E93440"/>
    <w:rsid w:val="00E94290"/>
    <w:rsid w:val="00EA0279"/>
    <w:rsid w:val="00EA0826"/>
    <w:rsid w:val="00EB3B4C"/>
    <w:rsid w:val="00EF4DED"/>
    <w:rsid w:val="00F05E25"/>
    <w:rsid w:val="00F06927"/>
    <w:rsid w:val="00F141C1"/>
    <w:rsid w:val="00F1461B"/>
    <w:rsid w:val="00F5171E"/>
    <w:rsid w:val="00F51B42"/>
    <w:rsid w:val="00F60223"/>
    <w:rsid w:val="00F62291"/>
    <w:rsid w:val="00F74146"/>
    <w:rsid w:val="00F91859"/>
    <w:rsid w:val="00FA01FD"/>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paragraph" w:styleId="Ttulo6">
    <w:name w:val="heading 6"/>
    <w:basedOn w:val="Normal"/>
    <w:link w:val="Ttulo6Car"/>
    <w:uiPriority w:val="9"/>
    <w:qFormat/>
    <w:rsid w:val="00A475B1"/>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 w:type="character" w:customStyle="1" w:styleId="Ttulo6Car">
    <w:name w:val="Título 6 Car"/>
    <w:basedOn w:val="Fuentedeprrafopredeter"/>
    <w:link w:val="Ttulo6"/>
    <w:uiPriority w:val="9"/>
    <w:rsid w:val="00A475B1"/>
    <w:rPr>
      <w:rFonts w:ascii="Times New Roman" w:eastAsia="Times New Roman" w:hAnsi="Times New Roman" w:cs="Times New Roman"/>
      <w:b/>
      <w:bCs/>
      <w:sz w:val="15"/>
      <w:szCs w:val="15"/>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147863498">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2232528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592127993">
      <w:bodyDiv w:val="1"/>
      <w:marLeft w:val="0"/>
      <w:marRight w:val="0"/>
      <w:marTop w:val="0"/>
      <w:marBottom w:val="0"/>
      <w:divBdr>
        <w:top w:val="none" w:sz="0" w:space="0" w:color="auto"/>
        <w:left w:val="none" w:sz="0" w:space="0" w:color="auto"/>
        <w:bottom w:val="none" w:sz="0" w:space="0" w:color="auto"/>
        <w:right w:val="none" w:sz="0" w:space="0" w:color="auto"/>
      </w:divBdr>
      <w:divsChild>
        <w:div w:id="1834249565">
          <w:marLeft w:val="0"/>
          <w:marRight w:val="0"/>
          <w:marTop w:val="0"/>
          <w:marBottom w:val="0"/>
          <w:divBdr>
            <w:top w:val="none" w:sz="0" w:space="0" w:color="auto"/>
            <w:left w:val="none" w:sz="0" w:space="0" w:color="auto"/>
            <w:bottom w:val="none" w:sz="0" w:space="0" w:color="auto"/>
            <w:right w:val="none" w:sz="0" w:space="0" w:color="auto"/>
          </w:divBdr>
        </w:div>
      </w:divsChild>
    </w:div>
    <w:div w:id="646400443">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30065182">
      <w:bodyDiv w:val="1"/>
      <w:marLeft w:val="0"/>
      <w:marRight w:val="0"/>
      <w:marTop w:val="0"/>
      <w:marBottom w:val="0"/>
      <w:divBdr>
        <w:top w:val="none" w:sz="0" w:space="0" w:color="auto"/>
        <w:left w:val="none" w:sz="0" w:space="0" w:color="auto"/>
        <w:bottom w:val="none" w:sz="0" w:space="0" w:color="auto"/>
        <w:right w:val="none" w:sz="0" w:space="0" w:color="auto"/>
      </w:divBdr>
      <w:divsChild>
        <w:div w:id="1402293083">
          <w:marLeft w:val="0"/>
          <w:marRight w:val="0"/>
          <w:marTop w:val="0"/>
          <w:marBottom w:val="0"/>
          <w:divBdr>
            <w:top w:val="none" w:sz="0" w:space="0" w:color="auto"/>
            <w:left w:val="none" w:sz="0" w:space="0" w:color="auto"/>
            <w:bottom w:val="none" w:sz="0" w:space="0" w:color="auto"/>
            <w:right w:val="none" w:sz="0" w:space="0" w:color="auto"/>
          </w:divBdr>
        </w:div>
      </w:divsChild>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886287384">
      <w:bodyDiv w:val="1"/>
      <w:marLeft w:val="0"/>
      <w:marRight w:val="0"/>
      <w:marTop w:val="0"/>
      <w:marBottom w:val="0"/>
      <w:divBdr>
        <w:top w:val="none" w:sz="0" w:space="0" w:color="auto"/>
        <w:left w:val="none" w:sz="0" w:space="0" w:color="auto"/>
        <w:bottom w:val="none" w:sz="0" w:space="0" w:color="auto"/>
        <w:right w:val="none" w:sz="0" w:space="0" w:color="auto"/>
      </w:divBdr>
      <w:divsChild>
        <w:div w:id="968438681">
          <w:marLeft w:val="0"/>
          <w:marRight w:val="0"/>
          <w:marTop w:val="0"/>
          <w:marBottom w:val="0"/>
          <w:divBdr>
            <w:top w:val="none" w:sz="0" w:space="0" w:color="auto"/>
            <w:left w:val="none" w:sz="0" w:space="0" w:color="auto"/>
            <w:bottom w:val="none" w:sz="0" w:space="0" w:color="auto"/>
            <w:right w:val="none" w:sz="0" w:space="0" w:color="auto"/>
          </w:divBdr>
        </w:div>
      </w:divsChild>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B296699D-0A66-4610-A414-0E4048CF6DE8}">
  <ds:schemaRefs>
    <ds:schemaRef ds:uri="http://schemas.openxmlformats.org/officeDocument/2006/bibliography"/>
  </ds:schemaRefs>
</ds:datastoreItem>
</file>

<file path=customXml/itemProps3.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1088</Words>
  <Characters>5984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18</cp:revision>
  <dcterms:created xsi:type="dcterms:W3CDTF">2025-09-15T20:28:00Z</dcterms:created>
  <dcterms:modified xsi:type="dcterms:W3CDTF">2026-05-20T12:56:00Z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